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26847" w14:textId="77777777" w:rsidR="001F3EA0" w:rsidRPr="006453D9" w:rsidRDefault="001F3EA0" w:rsidP="001F3EA0">
      <w:pPr>
        <w:pStyle w:val="MDPI11articletype"/>
      </w:pPr>
      <w:r w:rsidRPr="006453D9">
        <w:t>Article</w:t>
      </w:r>
    </w:p>
    <w:p w14:paraId="28172EA1" w14:textId="77777777" w:rsidR="00071F87" w:rsidRPr="00071F87" w:rsidRDefault="00071F87" w:rsidP="002E6FEB">
      <w:pPr>
        <w:spacing w:line="240" w:lineRule="auto"/>
        <w:rPr>
          <w:rFonts w:cs="Calibri"/>
          <w:b/>
          <w:sz w:val="24"/>
          <w:szCs w:val="24"/>
        </w:rPr>
      </w:pPr>
      <w:bookmarkStart w:id="0" w:name="_Hlk62749562"/>
      <w:r w:rsidRPr="00071F87">
        <w:rPr>
          <w:rStyle w:val="Emphasis"/>
          <w:rFonts w:cs="Calibri"/>
          <w:b/>
          <w:sz w:val="24"/>
          <w:szCs w:val="24"/>
        </w:rPr>
        <w:t>N,N</w:t>
      </w:r>
      <w:r w:rsidRPr="00071F87">
        <w:rPr>
          <w:rFonts w:cs="Calibri"/>
          <w:b/>
          <w:sz w:val="24"/>
          <w:szCs w:val="24"/>
        </w:rPr>
        <w:t>-bis(2-quinolinylmethyl)benzylamine</w:t>
      </w:r>
      <w:bookmarkEnd w:id="0"/>
      <w:r w:rsidRPr="00071F87">
        <w:rPr>
          <w:rFonts w:cs="Calibri"/>
          <w:b/>
          <w:sz w:val="24"/>
          <w:szCs w:val="24"/>
        </w:rPr>
        <w:t>.</w:t>
      </w:r>
    </w:p>
    <w:p w14:paraId="1C64B13B" w14:textId="77777777" w:rsidR="006F4353" w:rsidRDefault="00071F87" w:rsidP="002E6FEB">
      <w:pPr>
        <w:pStyle w:val="MDPI13authornames"/>
        <w:spacing w:line="240" w:lineRule="auto"/>
      </w:pPr>
      <w:r w:rsidRPr="00071F87">
        <w:rPr>
          <w:rFonts w:cs="Calibri"/>
          <w:bCs/>
          <w:szCs w:val="20"/>
        </w:rPr>
        <w:t>L</w:t>
      </w:r>
      <w:r>
        <w:rPr>
          <w:rFonts w:cs="Calibri"/>
          <w:bCs/>
          <w:szCs w:val="20"/>
        </w:rPr>
        <w:t>eigh</w:t>
      </w:r>
      <w:r w:rsidRPr="00071F87">
        <w:rPr>
          <w:rFonts w:cs="Calibri"/>
          <w:bCs/>
          <w:szCs w:val="20"/>
        </w:rPr>
        <w:t xml:space="preserve"> A. Hunter </w:t>
      </w:r>
      <w:r w:rsidR="001F3EA0" w:rsidRPr="001F31D1">
        <w:rPr>
          <w:vertAlign w:val="superscript"/>
        </w:rPr>
        <w:t>1</w:t>
      </w:r>
      <w:r w:rsidR="001F3EA0" w:rsidRPr="00D945EC">
        <w:t xml:space="preserve">, </w:t>
      </w:r>
      <w:r w:rsidRPr="00071F87">
        <w:rPr>
          <w:rFonts w:cs="Calibri"/>
          <w:bCs/>
          <w:szCs w:val="20"/>
        </w:rPr>
        <w:t>S</w:t>
      </w:r>
      <w:r>
        <w:rPr>
          <w:rFonts w:cs="Calibri"/>
          <w:bCs/>
          <w:szCs w:val="20"/>
        </w:rPr>
        <w:t>hivani</w:t>
      </w:r>
      <w:r w:rsidRPr="00071F87">
        <w:rPr>
          <w:rFonts w:cs="Calibri"/>
          <w:bCs/>
          <w:szCs w:val="20"/>
        </w:rPr>
        <w:t xml:space="preserve"> Naidoo</w:t>
      </w:r>
      <w:r>
        <w:rPr>
          <w:vertAlign w:val="superscript"/>
        </w:rPr>
        <w:t>1</w:t>
      </w:r>
      <w:r w:rsidR="001F3EA0" w:rsidRPr="00D945EC">
        <w:t xml:space="preserve"> and </w:t>
      </w:r>
      <w:r>
        <w:t>Allen Mambanda</w:t>
      </w:r>
      <w:r>
        <w:rPr>
          <w:vertAlign w:val="superscript"/>
        </w:rPr>
        <w:t>1</w:t>
      </w:r>
      <w:r w:rsidR="001F3EA0" w:rsidRPr="001F31D1">
        <w:rPr>
          <w:vertAlign w:val="superscript"/>
        </w:rPr>
        <w:t>,</w:t>
      </w:r>
      <w:r w:rsidR="001F3EA0" w:rsidRPr="00331633">
        <w:t>*</w:t>
      </w:r>
    </w:p>
    <w:tbl>
      <w:tblPr>
        <w:tblpPr w:leftFromText="198" w:rightFromText="198" w:vertAnchor="page" w:horzAnchor="margin" w:tblpY="9211"/>
        <w:tblW w:w="2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</w:tblGrid>
      <w:tr w:rsidR="006F4353" w:rsidRPr="003675A8" w14:paraId="5EFF9F07" w14:textId="77777777" w:rsidTr="00327AA9">
        <w:tc>
          <w:tcPr>
            <w:tcW w:w="2410" w:type="dxa"/>
            <w:shd w:val="clear" w:color="auto" w:fill="auto"/>
          </w:tcPr>
          <w:p w14:paraId="519F1543" w14:textId="6226ACF2" w:rsidR="006F4353" w:rsidRPr="003675A8" w:rsidRDefault="006F4353" w:rsidP="00327AA9">
            <w:pPr>
              <w:adjustRightInd w:val="0"/>
              <w:snapToGrid w:val="0"/>
              <w:spacing w:before="60" w:line="240" w:lineRule="atLeast"/>
              <w:ind w:right="113"/>
              <w:rPr>
                <w:rFonts w:eastAsia="DengXian"/>
                <w:bCs/>
                <w:sz w:val="14"/>
                <w:szCs w:val="14"/>
                <w:lang w:bidi="en-US"/>
              </w:rPr>
            </w:pPr>
          </w:p>
        </w:tc>
      </w:tr>
    </w:tbl>
    <w:p w14:paraId="1168EA2E" w14:textId="77777777" w:rsidR="00AF2F21" w:rsidRDefault="006F4353" w:rsidP="008B2A6C">
      <w:pPr>
        <w:autoSpaceDE w:val="0"/>
        <w:autoSpaceDN w:val="0"/>
        <w:adjustRightInd w:val="0"/>
        <w:spacing w:line="240" w:lineRule="auto"/>
        <w:ind w:left="2552"/>
        <w:jc w:val="left"/>
      </w:pPr>
      <w:r w:rsidRPr="006F4353">
        <w:rPr>
          <w:vertAlign w:val="superscript"/>
        </w:rPr>
        <w:t>1</w:t>
      </w:r>
      <w:r w:rsidR="00A5629F" w:rsidRPr="00A5629F">
        <w:rPr>
          <w:rFonts w:cs="Calibri"/>
        </w:rPr>
        <w:t>School of Chemistry and Physics, University of KwaZulu-Natal, Private Bag X01, Scottsville, Pietermaritzburg, 3209, South Africa.</w:t>
      </w:r>
      <w:r w:rsidR="00A5629F">
        <w:t xml:space="preserve">; </w:t>
      </w:r>
    </w:p>
    <w:p w14:paraId="0F84BAC5" w14:textId="7C422A97" w:rsidR="00A5629F" w:rsidRPr="00A5629F" w:rsidRDefault="00A5629F" w:rsidP="008B2A6C">
      <w:pPr>
        <w:autoSpaceDE w:val="0"/>
        <w:autoSpaceDN w:val="0"/>
        <w:adjustRightInd w:val="0"/>
        <w:spacing w:line="240" w:lineRule="auto"/>
        <w:ind w:left="2552"/>
        <w:jc w:val="left"/>
        <w:rPr>
          <w:rFonts w:cs="Calibri"/>
        </w:rPr>
      </w:pPr>
      <w:r w:rsidRPr="00A5629F">
        <w:rPr>
          <w:rFonts w:cs="Calibri"/>
        </w:rPr>
        <w:t>HunterL@ukzn.ac.za</w:t>
      </w:r>
      <w:r>
        <w:rPr>
          <w:rFonts w:cs="Calibri"/>
        </w:rPr>
        <w:t>;</w:t>
      </w:r>
      <w:r w:rsidRPr="00A5629F">
        <w:t xml:space="preserve"> </w:t>
      </w:r>
      <w:r w:rsidRPr="00A5629F">
        <w:rPr>
          <w:rFonts w:cs="Calibri"/>
        </w:rPr>
        <w:t>"shivanin.21@gmail.com</w:t>
      </w:r>
      <w:r>
        <w:rPr>
          <w:rFonts w:cs="Calibri"/>
        </w:rPr>
        <w:t>;</w:t>
      </w:r>
      <w:r w:rsidRPr="00A5629F">
        <w:rPr>
          <w:rFonts w:cs="Calibri"/>
        </w:rPr>
        <w:t xml:space="preserve"> </w:t>
      </w:r>
      <w:r w:rsidRPr="00071F87">
        <w:rPr>
          <w:rFonts w:cs="Calibri"/>
        </w:rPr>
        <w:t>mambanda@ukzn.ac.za</w:t>
      </w:r>
    </w:p>
    <w:p w14:paraId="71FDC844" w14:textId="77777777" w:rsidR="00071F87" w:rsidRDefault="001F3EA0" w:rsidP="008B2A6C">
      <w:pPr>
        <w:pStyle w:val="MDPI16affiliation"/>
        <w:spacing w:line="240" w:lineRule="auto"/>
      </w:pPr>
      <w:r w:rsidRPr="00331633">
        <w:t>*</w:t>
      </w:r>
      <w:r w:rsidRPr="00D945EC">
        <w:t xml:space="preserve">Correspondence: </w:t>
      </w:r>
      <w:hyperlink r:id="rId7" w:history="1">
        <w:r w:rsidR="008B2A6C" w:rsidRPr="008B2A6C">
          <w:rPr>
            <w:rStyle w:val="Hyperlink"/>
            <w:rFonts w:cs="Calibri"/>
            <w:sz w:val="20"/>
            <w:szCs w:val="20"/>
            <w:u w:val="none"/>
          </w:rPr>
          <w:t>mambanda@ukzn.ac.za</w:t>
        </w:r>
      </w:hyperlink>
      <w:r w:rsidR="008B2A6C" w:rsidRPr="008B2A6C">
        <w:rPr>
          <w:rFonts w:cs="Calibri"/>
          <w:sz w:val="20"/>
          <w:szCs w:val="20"/>
        </w:rPr>
        <w:t xml:space="preserve">; </w:t>
      </w:r>
      <w:hyperlink r:id="rId8" w:history="1">
        <w:r w:rsidR="008B2A6C" w:rsidRPr="008B2A6C">
          <w:rPr>
            <w:rFonts w:ascii="Cambria" w:hAnsi="Cambria" w:cs="Arial"/>
            <w:color w:val="0000FF"/>
            <w:szCs w:val="16"/>
            <w:lang w:val="en-GB" w:eastAsia="en-US" w:bidi="ar-SA"/>
          </w:rPr>
          <w:t>https://orcid.org/0000-0002-8113-3643</w:t>
        </w:r>
      </w:hyperlink>
    </w:p>
    <w:p w14:paraId="2FF8DB74" w14:textId="5F4208A0" w:rsidR="001F3EA0" w:rsidRPr="00550626" w:rsidRDefault="001F3EA0" w:rsidP="00A5629F">
      <w:pPr>
        <w:pStyle w:val="MDPI16affiliation"/>
      </w:pPr>
      <w:r w:rsidRPr="00D945EC">
        <w:t xml:space="preserve"> </w:t>
      </w:r>
    </w:p>
    <w:p w14:paraId="0BCD4EFA" w14:textId="4BBBCDD3" w:rsidR="001F3EA0" w:rsidRPr="0007261A" w:rsidRDefault="00740836" w:rsidP="0007261A">
      <w:pPr>
        <w:pStyle w:val="MDPI31text"/>
        <w:ind w:firstLine="452"/>
        <w:jc w:val="center"/>
      </w:pPr>
      <w:r w:rsidRPr="0007261A">
        <w:t xml:space="preserve"> </w:t>
      </w:r>
      <w:r w:rsidR="0007261A">
        <w:t xml:space="preserve"> </w:t>
      </w:r>
    </w:p>
    <w:p w14:paraId="0C380EF7" w14:textId="77777777" w:rsidR="00AF2F21" w:rsidRDefault="00AF2F21" w:rsidP="00AF2F21">
      <w:pPr>
        <w:pStyle w:val="MDPI31text"/>
        <w:spacing w:before="240" w:after="60"/>
        <w:ind w:left="2552" w:firstLine="0"/>
        <w:jc w:val="left"/>
        <w:outlineLvl w:val="0"/>
        <w:rPr>
          <w:b/>
        </w:rPr>
      </w:pPr>
      <w:r w:rsidRPr="0015194B">
        <w:rPr>
          <w:rFonts w:asciiTheme="minorHAnsi" w:eastAsiaTheme="minorHAnsi" w:hAnsiTheme="minorHAnsi" w:cstheme="minorBidi"/>
          <w:color w:val="auto"/>
          <w:sz w:val="22"/>
          <w:lang w:val="en-ZA" w:eastAsia="en-US"/>
        </w:rPr>
        <w:drawing>
          <wp:anchor distT="0" distB="0" distL="114300" distR="114300" simplePos="0" relativeHeight="251659264" behindDoc="0" locked="0" layoutInCell="1" allowOverlap="1" wp14:anchorId="00A1E582" wp14:editId="1C183D68">
            <wp:simplePos x="0" y="0"/>
            <wp:positionH relativeFrom="column">
              <wp:posOffset>2265045</wp:posOffset>
            </wp:positionH>
            <wp:positionV relativeFrom="paragraph">
              <wp:posOffset>414020</wp:posOffset>
            </wp:positionV>
            <wp:extent cx="4243705" cy="1807845"/>
            <wp:effectExtent l="0" t="0" r="0" b="0"/>
            <wp:wrapTopAndBottom/>
            <wp:docPr id="19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A5F29360-CDAC-4FC3-897F-88659B3CC0B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A5F29360-CDAC-4FC3-897F-88659B3CC0B0}"/>
                        </a:ext>
                      </a:extLst>
                    </pic:cNvPr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7" t="11057" r="1653" b="2473"/>
                    <a:stretch/>
                  </pic:blipFill>
                  <pic:spPr bwMode="auto">
                    <a:xfrm>
                      <a:off x="0" y="0"/>
                      <a:ext cx="4243705" cy="180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4358">
        <w:rPr>
          <w:b/>
        </w:rPr>
        <w:t>Supplementary data</w:t>
      </w:r>
    </w:p>
    <w:p w14:paraId="61F7C373" w14:textId="517EE585" w:rsidR="0015194B" w:rsidRPr="00AF2F21" w:rsidRDefault="0015194B" w:rsidP="00AF2F21">
      <w:pPr>
        <w:pStyle w:val="MDPI31text"/>
        <w:spacing w:before="240" w:after="60"/>
        <w:ind w:left="2552" w:firstLine="0"/>
        <w:jc w:val="left"/>
        <w:outlineLvl w:val="0"/>
        <w:rPr>
          <w:b/>
        </w:rPr>
      </w:pPr>
      <w:r w:rsidRPr="0015194B">
        <w:rPr>
          <w:rFonts w:asciiTheme="minorHAnsi" w:eastAsiaTheme="minorHAnsi" w:hAnsiTheme="minorHAnsi" w:cstheme="minorHAnsi"/>
          <w:color w:val="000000" w:themeColor="text1"/>
          <w:lang w:val="en-ZA" w:eastAsia="en-US"/>
        </w:rPr>
        <w:t xml:space="preserve">Fig S1 1. The linear chains of the dimers of </w:t>
      </w:r>
      <w:r w:rsidRPr="0015194B">
        <w:rPr>
          <w:rFonts w:asciiTheme="minorHAnsi" w:eastAsiaTheme="minorHAnsi" w:hAnsiTheme="minorHAnsi" w:cstheme="minorHAnsi"/>
          <w:b/>
          <w:color w:val="000000" w:themeColor="text1"/>
          <w:lang w:val="en-ZA" w:eastAsia="en-US"/>
        </w:rPr>
        <w:t>1</w:t>
      </w:r>
      <w:r w:rsidRPr="0015194B">
        <w:rPr>
          <w:rFonts w:asciiTheme="minorHAnsi" w:eastAsiaTheme="minorHAnsi" w:hAnsiTheme="minorHAnsi" w:cstheme="minorHAnsi"/>
          <w:color w:val="000000" w:themeColor="text1"/>
          <w:lang w:val="en-ZA" w:eastAsia="en-US"/>
        </w:rPr>
        <w:t xml:space="preserve">, showing the exogenous voids that can include solvent molecules. </w:t>
      </w:r>
    </w:p>
    <w:p w14:paraId="7911EB90" w14:textId="77777777" w:rsidR="0015194B" w:rsidRPr="0015194B" w:rsidRDefault="0015194B" w:rsidP="00AF2F21">
      <w:pPr>
        <w:spacing w:after="160" w:line="259" w:lineRule="auto"/>
        <w:ind w:left="2552" w:firstLine="283"/>
        <w:jc w:val="left"/>
        <w:rPr>
          <w:rFonts w:asciiTheme="minorHAnsi" w:eastAsiaTheme="minorHAnsi" w:hAnsiTheme="minorHAnsi" w:cstheme="minorHAnsi"/>
          <w:b/>
          <w:noProof w:val="0"/>
          <w:color w:val="000000" w:themeColor="text1"/>
          <w:sz w:val="22"/>
          <w:szCs w:val="22"/>
          <w:lang w:val="en-ZA" w:eastAsia="en-US"/>
        </w:rPr>
      </w:pPr>
      <w:r w:rsidRPr="0015194B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val="en-ZA" w:eastAsia="en-US"/>
        </w:rPr>
        <w:drawing>
          <wp:inline distT="0" distB="0" distL="0" distR="0" wp14:anchorId="19B85226" wp14:editId="7BBA6F88">
            <wp:extent cx="4264925" cy="356828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446" cy="3572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6FCE2" w14:textId="77777777" w:rsidR="0015194B" w:rsidRPr="0015194B" w:rsidRDefault="0015194B" w:rsidP="00AF2F21">
      <w:pPr>
        <w:spacing w:after="160" w:line="259" w:lineRule="auto"/>
        <w:ind w:left="2552" w:firstLine="283"/>
        <w:jc w:val="left"/>
        <w:rPr>
          <w:rFonts w:asciiTheme="minorHAnsi" w:eastAsiaTheme="minorHAnsi" w:hAnsiTheme="minorHAnsi" w:cstheme="minorHAnsi"/>
          <w:b/>
          <w:noProof w:val="0"/>
          <w:color w:val="000000" w:themeColor="text1"/>
          <w:sz w:val="22"/>
          <w:szCs w:val="22"/>
          <w:lang w:val="en-ZA" w:eastAsia="en-US"/>
        </w:rPr>
      </w:pPr>
      <w:r w:rsidRPr="0015194B">
        <w:rPr>
          <w:rFonts w:asciiTheme="minorHAnsi" w:eastAsiaTheme="minorHAnsi" w:hAnsiTheme="minorHAnsi" w:cstheme="minorHAnsi"/>
          <w:color w:val="000000" w:themeColor="text1"/>
          <w:lang w:val="en-ZA" w:eastAsia="en-US"/>
        </w:rPr>
        <w:t xml:space="preserve"> Fig. SI 2. The DFT HOMO-LUMO energy-band diagram for </w:t>
      </w:r>
      <w:r w:rsidRPr="0015194B">
        <w:rPr>
          <w:rFonts w:asciiTheme="minorHAnsi" w:eastAsiaTheme="minorHAnsi" w:hAnsiTheme="minorHAnsi" w:cstheme="minorHAnsi"/>
          <w:b/>
          <w:color w:val="000000" w:themeColor="text1"/>
          <w:lang w:val="en-ZA" w:eastAsia="en-US"/>
        </w:rPr>
        <w:t>1</w:t>
      </w:r>
      <w:r w:rsidRPr="0015194B">
        <w:rPr>
          <w:rFonts w:asciiTheme="minorHAnsi" w:eastAsiaTheme="minorHAnsi" w:hAnsiTheme="minorHAnsi" w:cstheme="minorHAnsi"/>
          <w:color w:val="000000" w:themeColor="text1"/>
          <w:lang w:val="en-ZA" w:eastAsia="en-US"/>
        </w:rPr>
        <w:t>.</w:t>
      </w:r>
    </w:p>
    <w:p w14:paraId="70C16EBF" w14:textId="77777777" w:rsidR="0015194B" w:rsidRPr="0015194B" w:rsidRDefault="0015194B" w:rsidP="0015194B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bookmarkStart w:id="1" w:name="_GoBack"/>
      <w:bookmarkEnd w:id="1"/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lastRenderedPageBreak/>
        <w:t>Table SI 1.  Atomic coordinates ( x 10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4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) and equivalent isotropic displacement parameters (Å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2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x 10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3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)</w:t>
      </w:r>
    </w:p>
    <w:p w14:paraId="47C28DDF" w14:textId="77777777" w:rsidR="0015194B" w:rsidRPr="0015194B" w:rsidRDefault="0015194B" w:rsidP="0015194B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for l1_sq (</w:t>
      </w:r>
      <w:r w:rsidRPr="0015194B">
        <w:rPr>
          <w:rFonts w:asciiTheme="minorHAnsi" w:eastAsiaTheme="minorHAnsi" w:hAnsiTheme="minorHAnsi" w:cstheme="minorHAnsi"/>
          <w:b/>
          <w:noProof w:val="0"/>
          <w:color w:val="000000" w:themeColor="text1"/>
          <w:lang w:val="en-ZA" w:eastAsia="en-US"/>
        </w:rPr>
        <w:t>1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).  U(</w:t>
      </w:r>
      <w:proofErr w:type="spellStart"/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eq</w:t>
      </w:r>
      <w:proofErr w:type="spellEnd"/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) is defined as one-third of the trace of the orthogonalized U</w:t>
      </w:r>
      <w:proofErr w:type="spellStart"/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ij</w:t>
      </w:r>
      <w:proofErr w:type="spellEnd"/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 tensor.</w:t>
      </w:r>
    </w:p>
    <w:p w14:paraId="0DC980DA" w14:textId="77777777" w:rsidR="0015194B" w:rsidRPr="0015194B" w:rsidRDefault="0015194B" w:rsidP="0015194B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________________________________________________________________________________</w:t>
      </w:r>
    </w:p>
    <w:p w14:paraId="0660E0B3" w14:textId="77777777" w:rsidR="0015194B" w:rsidRPr="0015194B" w:rsidRDefault="0015194B" w:rsidP="0015194B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x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y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z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U(</w:t>
      </w:r>
      <w:proofErr w:type="spellStart"/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eq</w:t>
      </w:r>
      <w:proofErr w:type="spellEnd"/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)</w:t>
      </w:r>
    </w:p>
    <w:p w14:paraId="4D98DAAA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________________________________________________________________________________</w:t>
      </w:r>
    </w:p>
    <w:p w14:paraId="7C0988F7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1275(1)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5529(1)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2873(1)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21(1)</w:t>
      </w:r>
    </w:p>
    <w:p w14:paraId="14D86A70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5772(2)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7548(2)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6655(1)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28(1)</w:t>
      </w:r>
    </w:p>
    <w:p w14:paraId="4D780428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4883(1)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8183(1)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4699(1)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20(1)</w:t>
      </w:r>
    </w:p>
    <w:p w14:paraId="10445896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5579(2)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7672(2)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7727(1)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33(1)</w:t>
      </w:r>
    </w:p>
    <w:p w14:paraId="2907351B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2765(1)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8324(1)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2385(1)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21(1)</w:t>
      </w:r>
    </w:p>
    <w:p w14:paraId="148D12A5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4251(2)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8590(2)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7944(1)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33(1)</w:t>
      </w:r>
    </w:p>
    <w:p w14:paraId="03110283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C(4)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3148(2)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9377(2)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7093(1)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29(1)</w:t>
      </w:r>
    </w:p>
    <w:p w14:paraId="3E9A0267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C(5)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3304(2)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9272(1)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5977(1)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23(1)</w:t>
      </w:r>
    </w:p>
    <w:p w14:paraId="355B06B5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4643(2)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8346(1)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5760(1)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21(1)</w:t>
      </w:r>
    </w:p>
    <w:p w14:paraId="001D1DB5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C(7)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2188(2)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10034(1)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5057(1)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26(1)</w:t>
      </w:r>
    </w:p>
    <w:p w14:paraId="780954F5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C(8)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2434(2)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9860(1)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4018(1)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26(1)</w:t>
      </w:r>
    </w:p>
    <w:p w14:paraId="190D41A7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C(9)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3820(2)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8918(1)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3870(1)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20(1)</w:t>
      </w:r>
    </w:p>
    <w:p w14:paraId="2C9C7544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C(10)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4073(2)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8760(1)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2701(1)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23(1)</w:t>
      </w:r>
    </w:p>
    <w:p w14:paraId="094B8421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-110(2)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5147(1)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3159(1)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21(1)</w:t>
      </w:r>
    </w:p>
    <w:p w14:paraId="311891F9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-313(2)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4070(1)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2866(1)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29(1)</w:t>
      </w:r>
    </w:p>
    <w:p w14:paraId="16A4C8D6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-1676(2)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3661(2)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3138(1)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33(1)</w:t>
      </w:r>
    </w:p>
    <w:p w14:paraId="4AB9893E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C(14)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-2896(2)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4302(2)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3707(1)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31(1)</w:t>
      </w:r>
    </w:p>
    <w:p w14:paraId="4AD2DEA6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C(15)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-2730(2)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5345(1)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3998(1)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25(1)</w:t>
      </w:r>
    </w:p>
    <w:p w14:paraId="16B458F4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-1342(2)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5794(1)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3726(1)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20(1)</w:t>
      </w:r>
    </w:p>
    <w:p w14:paraId="1FC54988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C(17)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-1126(2)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6885(1)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3987(1)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20(1)</w:t>
      </w:r>
    </w:p>
    <w:p w14:paraId="6EA2A56B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C(18)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247(2)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7254(1)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3697(1)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20(1)</w:t>
      </w:r>
    </w:p>
    <w:p w14:paraId="70B0F0DB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C(19)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1431(2)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6539(1)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3146(1)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19(1)</w:t>
      </w:r>
    </w:p>
    <w:p w14:paraId="4F14EC7B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C(20)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2994(2)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6905(1)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2918(1)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22(1)</w:t>
      </w:r>
    </w:p>
    <w:p w14:paraId="70C10C50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2472(2)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8748(1)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1140(1)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26(1)</w:t>
      </w:r>
    </w:p>
    <w:p w14:paraId="39024CE7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1885(2)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10225(1)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643(1)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25(1)</w:t>
      </w:r>
    </w:p>
    <w:p w14:paraId="284D0CDE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514(2)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10884(2)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1056(1)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30(1)</w:t>
      </w:r>
    </w:p>
    <w:p w14:paraId="2EF3570C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C(24)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-26(2)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12241(2)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646(1)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34(1)</w:t>
      </w:r>
    </w:p>
    <w:p w14:paraId="485F3C41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C(25)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795(2)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12970(2)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-192(1)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38(1)</w:t>
      </w:r>
    </w:p>
    <w:p w14:paraId="08975BBD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2142(2)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12330(2)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-620(1)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39(1)</w:t>
      </w:r>
    </w:p>
    <w:p w14:paraId="31A71822" w14:textId="77777777" w:rsidR="0015194B" w:rsidRPr="0015194B" w:rsidRDefault="0015194B" w:rsidP="0015194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C(27)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2684(2)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10967(2)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-206(1)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32(1)</w:t>
      </w:r>
    </w:p>
    <w:p w14:paraId="7255AC3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________________________________________________________________________________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br w:type="page"/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lastRenderedPageBreak/>
        <w:t>Table SI 2. Bond lengths [Å] and angles [°] for l1_sq (</w:t>
      </w:r>
      <w:r w:rsidRPr="0015194B">
        <w:rPr>
          <w:rFonts w:asciiTheme="minorHAnsi" w:eastAsiaTheme="minorHAnsi" w:hAnsiTheme="minorHAnsi" w:cstheme="minorHAnsi"/>
          <w:b/>
          <w:noProof w:val="0"/>
          <w:color w:val="000000" w:themeColor="text1"/>
          <w:lang w:val="en-ZA" w:eastAsia="en-US"/>
        </w:rPr>
        <w:t>1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).</w:t>
      </w:r>
    </w:p>
    <w:p w14:paraId="5BBC87FB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_____________________________________________________</w:t>
      </w:r>
    </w:p>
    <w:p w14:paraId="6AB98578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N(1)-C(19)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1.3165(16)</w:t>
      </w:r>
    </w:p>
    <w:p w14:paraId="6A422BE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N(1)-C(11)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1.3772(17)</w:t>
      </w:r>
    </w:p>
    <w:p w14:paraId="079B188F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C(1)-C(2)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1.371(2)</w:t>
      </w:r>
    </w:p>
    <w:p w14:paraId="6409DF0B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C(1)-C(6)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1.411(2)</w:t>
      </w:r>
    </w:p>
    <w:p w14:paraId="69BE9291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C(1)-H(1)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4F09C241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N(2)-C(9)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1.3151(17)</w:t>
      </w:r>
    </w:p>
    <w:p w14:paraId="446E21F0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N(2)-C(6)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1.3768(16)</w:t>
      </w:r>
    </w:p>
    <w:p w14:paraId="5018C45C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C(2)-C(3)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1.408(2)</w:t>
      </w:r>
    </w:p>
    <w:p w14:paraId="6131E4E5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C(2)-H(2)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52271F79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N(3)-C(20)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1.4625(17)</w:t>
      </w:r>
    </w:p>
    <w:p w14:paraId="41EF4F95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N(3)-C(21)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1.4673(16)</w:t>
      </w:r>
    </w:p>
    <w:p w14:paraId="14CCCCD1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N(3)-C(10)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1.4692(16)</w:t>
      </w:r>
    </w:p>
    <w:p w14:paraId="0FDA1E8F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C(3)-C(4)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1.363(2)</w:t>
      </w:r>
    </w:p>
    <w:p w14:paraId="3DD30301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C(3)-H(3)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632719E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C(4)-C(5)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1.4164(19)</w:t>
      </w:r>
    </w:p>
    <w:p w14:paraId="6E1972E7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C(4)-H(4)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615A0CC4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C(5)-C(7)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1.417(2)</w:t>
      </w:r>
    </w:p>
    <w:p w14:paraId="56A896F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C(5)-C(6)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1.4186(19)</w:t>
      </w:r>
    </w:p>
    <w:p w14:paraId="1CB5554F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C(7)-C(8)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1.356(2)</w:t>
      </w:r>
    </w:p>
    <w:p w14:paraId="739672AA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C(7)-H(7)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6DB9E21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C(8)-C(9)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1.4241(19)</w:t>
      </w:r>
    </w:p>
    <w:p w14:paraId="0F23496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C(8)-H(8)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57C48F92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C(9)-C(10)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1.5082(17)</w:t>
      </w:r>
    </w:p>
    <w:p w14:paraId="2AC4BDF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C(10)-H(10A)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0.9900</w:t>
      </w:r>
    </w:p>
    <w:p w14:paraId="58B9669B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C(10)-H(10B)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0.9900</w:t>
      </w:r>
    </w:p>
    <w:p w14:paraId="5BA21E0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C(11)-C(12)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1.4156(18)</w:t>
      </w:r>
    </w:p>
    <w:p w14:paraId="7566C49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C(11)-C(16)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1.4166(19)</w:t>
      </w:r>
    </w:p>
    <w:p w14:paraId="0290AABA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C(12)-C(13)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1.371(2)</w:t>
      </w:r>
    </w:p>
    <w:p w14:paraId="02F25B58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C(12)-H(12)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26A6F42C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C(13)-C(14)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1.409(2)</w:t>
      </w:r>
    </w:p>
    <w:p w14:paraId="6DF2051B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C(13)-H(13)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78BAE028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C(14)-C(15)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1.366(2)</w:t>
      </w:r>
    </w:p>
    <w:p w14:paraId="34364868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C(14)-H(14)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21848A9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C(15)-C(16)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1.4138(19)</w:t>
      </w:r>
    </w:p>
    <w:p w14:paraId="74C556EF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C(15)-H(15)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51A502B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C(16)-C(17)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1.4158(18)</w:t>
      </w:r>
    </w:p>
    <w:p w14:paraId="4266E680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C(17)-C(18)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1.3603(18)</w:t>
      </w:r>
    </w:p>
    <w:p w14:paraId="00A58E2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C(17)-H(17)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6A4C075F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C(18)-C(19)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1.4171(18)</w:t>
      </w:r>
    </w:p>
    <w:p w14:paraId="01C3BC1B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C(18)-H(18)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4D1408A9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lastRenderedPageBreak/>
        <w:t xml:space="preserve">C(19)-C(20)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1.5119(18)</w:t>
      </w:r>
    </w:p>
    <w:p w14:paraId="149D25B9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C(20)-H(20A)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0.9900</w:t>
      </w:r>
    </w:p>
    <w:p w14:paraId="6BBCEB05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C(20)-H(20B)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0.9900</w:t>
      </w:r>
    </w:p>
    <w:p w14:paraId="4990FD3A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C(21)-C(22)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1.508(2)</w:t>
      </w:r>
    </w:p>
    <w:p w14:paraId="5A4F6ED0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C(21)-H(21A)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0.9900</w:t>
      </w:r>
    </w:p>
    <w:p w14:paraId="345B0C1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C(21)-H(21B)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0.9900</w:t>
      </w:r>
    </w:p>
    <w:p w14:paraId="23EC7341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C(22)-C(27)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1.389(2)</w:t>
      </w:r>
    </w:p>
    <w:p w14:paraId="410E395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C(22)-C(23)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1.394(2)</w:t>
      </w:r>
    </w:p>
    <w:p w14:paraId="59BB79D4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C(23)-C(24)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1.383(2)</w:t>
      </w:r>
    </w:p>
    <w:p w14:paraId="083D9A14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C(23)-H(23)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3E4C9F7F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C(24)-C(25)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1.386(2)</w:t>
      </w:r>
    </w:p>
    <w:p w14:paraId="1C8FA7C0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C(24)-H(24)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4E2337B5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C(25)-C(26)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1.381(2)</w:t>
      </w:r>
    </w:p>
    <w:p w14:paraId="381CF51E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C(25)-H(25)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49F45BFC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C(26)-C(27)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1.390(2)</w:t>
      </w:r>
    </w:p>
    <w:p w14:paraId="3E79B574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C(26)-H(26)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5E32F3F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C(27)-H(27)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0.9500</w:t>
      </w:r>
    </w:p>
    <w:p w14:paraId="63C70A5F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</w:p>
    <w:p w14:paraId="65E5DA11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C(19)-N(1)-C(11)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117.47(11)</w:t>
      </w:r>
    </w:p>
    <w:p w14:paraId="3DEBAC2C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C(2)-C(1)-C(6)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120.20(14)</w:t>
      </w:r>
    </w:p>
    <w:p w14:paraId="1538E057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C(2)-C(1)-H(1)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119.9</w:t>
      </w:r>
    </w:p>
    <w:p w14:paraId="4203209A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C(6)-C(1)-H(1)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119.9</w:t>
      </w:r>
    </w:p>
    <w:p w14:paraId="0D069A3A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C(9)-N(2)-C(6)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118.00(11)</w:t>
      </w:r>
    </w:p>
    <w:p w14:paraId="51575439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C(1)-C(2)-C(3)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120.29(15)</w:t>
      </w:r>
    </w:p>
    <w:p w14:paraId="1E46EE8B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C(1)-C(2)-H(2)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119.9</w:t>
      </w:r>
    </w:p>
    <w:p w14:paraId="223A0A30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C(3)-C(2)-H(2)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119.9</w:t>
      </w:r>
    </w:p>
    <w:p w14:paraId="27A5960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C(20)-N(3)-C(21)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112.04(10)</w:t>
      </w:r>
    </w:p>
    <w:p w14:paraId="167A368F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C(20)-N(3)-C(10)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111.57(10)</w:t>
      </w:r>
    </w:p>
    <w:p w14:paraId="698BCA83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C(21)-N(3)-C(10)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112.74(10)</w:t>
      </w:r>
    </w:p>
    <w:p w14:paraId="32E4F721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C(4)-C(3)-C(2)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120.69(13)</w:t>
      </w:r>
    </w:p>
    <w:p w14:paraId="14E98A47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C(4)-C(3)-H(3)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119.7</w:t>
      </w:r>
    </w:p>
    <w:p w14:paraId="5E6A7EB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C(2)-C(3)-H(3)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119.7</w:t>
      </w:r>
    </w:p>
    <w:p w14:paraId="368CF44C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C(3)-C(4)-C(5)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120.56(14)</w:t>
      </w:r>
    </w:p>
    <w:p w14:paraId="5884E711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C(3)-C(4)-H(4)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119.7</w:t>
      </w:r>
    </w:p>
    <w:p w14:paraId="7DA160BF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C(5)-C(4)-H(4)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119.7</w:t>
      </w:r>
    </w:p>
    <w:p w14:paraId="33097CF8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C(4)-C(5)-C(7)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123.76(13)</w:t>
      </w:r>
    </w:p>
    <w:p w14:paraId="0E0BFA0F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C(4)-C(5)-C(6)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118.69(13)</w:t>
      </w:r>
    </w:p>
    <w:p w14:paraId="7C84BB41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C(7)-C(5)-C(6)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117.55(12)</w:t>
      </w:r>
    </w:p>
    <w:p w14:paraId="0B10BA75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N(2)-C(6)-C(1)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118.16(12)</w:t>
      </w:r>
    </w:p>
    <w:p w14:paraId="1BCDC823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N(2)-C(6)-C(5)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122.27(12)</w:t>
      </w:r>
    </w:p>
    <w:p w14:paraId="4083B1F1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C(1)-C(6)-C(5)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119.56(12)</w:t>
      </w:r>
    </w:p>
    <w:p w14:paraId="174E527B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C(8)-C(7)-C(5)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119.60(13)</w:t>
      </w:r>
    </w:p>
    <w:p w14:paraId="32BEE9B0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lastRenderedPageBreak/>
        <w:t>C(8)-C(7)-H(7)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120.2</w:t>
      </w:r>
    </w:p>
    <w:p w14:paraId="6117D6D5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C(5)-C(7)-H(7)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120.2</w:t>
      </w:r>
    </w:p>
    <w:p w14:paraId="6A9997AC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C(7)-C(8)-C(9)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119.24(13)</w:t>
      </w:r>
    </w:p>
    <w:p w14:paraId="215C89B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C(7)-C(8)-H(8)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120.4</w:t>
      </w:r>
    </w:p>
    <w:p w14:paraId="761BD7FE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C(9)-C(8)-H(8)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120.4</w:t>
      </w:r>
    </w:p>
    <w:p w14:paraId="253A130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N(2)-C(9)-C(8)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123.34(12)</w:t>
      </w:r>
    </w:p>
    <w:p w14:paraId="3FF9A33A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N(2)-C(9)-C(10)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118.61(12)</w:t>
      </w:r>
    </w:p>
    <w:p w14:paraId="66F7C92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C(8)-C(9)-C(10)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118.05(12)</w:t>
      </w:r>
    </w:p>
    <w:p w14:paraId="4AEDACC5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N(3)-C(10)-C(9)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109.90(10)</w:t>
      </w:r>
    </w:p>
    <w:p w14:paraId="1B09F13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N(3)-C(10)-H(10A)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109.7</w:t>
      </w:r>
    </w:p>
    <w:p w14:paraId="677770D1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C(9)-C(10)-H(10A)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109.7</w:t>
      </w:r>
    </w:p>
    <w:p w14:paraId="6C2FF7B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N(3)-C(10)-H(10B)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109.7</w:t>
      </w:r>
    </w:p>
    <w:p w14:paraId="073EEFA4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C(9)-C(10)-H(10B)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109.7</w:t>
      </w:r>
    </w:p>
    <w:p w14:paraId="147C170F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H(10A)-C(10)-H(10B)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108.2</w:t>
      </w:r>
    </w:p>
    <w:p w14:paraId="778D61EE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N(1)-C(11)-C(12)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118.63(12)</w:t>
      </w:r>
    </w:p>
    <w:p w14:paraId="05F2CC3E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N(1)-C(11)-C(16)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122.62(11)</w:t>
      </w:r>
    </w:p>
    <w:p w14:paraId="4E9225D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C(12)-C(11)-C(16)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118.75(12)</w:t>
      </w:r>
    </w:p>
    <w:p w14:paraId="57C26F3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C(13)-C(12)-C(11)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120.25(14)</w:t>
      </w:r>
    </w:p>
    <w:p w14:paraId="59325199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C(13)-C(12)-H(12)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119.9</w:t>
      </w:r>
    </w:p>
    <w:p w14:paraId="7A713DA2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C(11)-C(12)-H(12)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119.9</w:t>
      </w:r>
    </w:p>
    <w:p w14:paraId="655674FF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C(12)-C(13)-C(14)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120.84(13)</w:t>
      </w:r>
    </w:p>
    <w:p w14:paraId="40D3524C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C(12)-C(13)-H(13)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119.6</w:t>
      </w:r>
    </w:p>
    <w:p w14:paraId="06090A8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C(14)-C(13)-H(13)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119.6</w:t>
      </w:r>
    </w:p>
    <w:p w14:paraId="23E5732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C(15)-C(14)-C(13)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120.09(13)</w:t>
      </w:r>
    </w:p>
    <w:p w14:paraId="347F42AF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C(15)-C(14)-H(14)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120.0</w:t>
      </w:r>
    </w:p>
    <w:p w14:paraId="112E112A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C(13)-C(14)-H(14)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120.0</w:t>
      </w:r>
    </w:p>
    <w:p w14:paraId="2F5526B7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C(14)-C(15)-C(16)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120.43(14)</w:t>
      </w:r>
    </w:p>
    <w:p w14:paraId="70BB05A2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C(14)-C(15)-H(15)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119.8</w:t>
      </w:r>
    </w:p>
    <w:p w14:paraId="51D3F8CF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C(16)-C(15)-H(15)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119.8</w:t>
      </w:r>
    </w:p>
    <w:p w14:paraId="4BFCF8D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C(15)-C(16)-C(17)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122.67(12)</w:t>
      </w:r>
    </w:p>
    <w:p w14:paraId="42E30933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C(15)-C(16)-C(11)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119.64(12)</w:t>
      </w:r>
    </w:p>
    <w:p w14:paraId="1AE4D31B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C(17)-C(16)-C(11)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117.69(12)</w:t>
      </w:r>
    </w:p>
    <w:p w14:paraId="578363A9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C(18)-C(17)-C(16)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119.03(12)</w:t>
      </w:r>
    </w:p>
    <w:p w14:paraId="669334B7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C(18)-C(17)-H(17)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120.5</w:t>
      </w:r>
    </w:p>
    <w:p w14:paraId="385A4705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C(16)-C(17)-H(17)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120.5</w:t>
      </w:r>
    </w:p>
    <w:p w14:paraId="7A634BE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C(17)-C(18)-C(19)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119.65(12)</w:t>
      </w:r>
    </w:p>
    <w:p w14:paraId="4E64BD61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C(17)-C(18)-H(18)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120.2</w:t>
      </w:r>
    </w:p>
    <w:p w14:paraId="09C21CD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C(19)-C(18)-H(18)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120.2</w:t>
      </w:r>
    </w:p>
    <w:p w14:paraId="76DA0FF7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N(1)-C(19)-C(18)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123.53(12)</w:t>
      </w:r>
    </w:p>
    <w:p w14:paraId="26A3741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N(1)-C(19)-C(20)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117.97(11)</w:t>
      </w:r>
    </w:p>
    <w:p w14:paraId="67A9457C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C(18)-C(19)-C(20)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118.42(11)</w:t>
      </w:r>
    </w:p>
    <w:p w14:paraId="63DB898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N(3)-C(20)-C(19)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112.01(10)</w:t>
      </w:r>
    </w:p>
    <w:p w14:paraId="7838C873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lastRenderedPageBreak/>
        <w:t>N(3)-C(20)-H(20A)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109.2</w:t>
      </w:r>
    </w:p>
    <w:p w14:paraId="356EE900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C(19)-C(20)-H(20A)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109.2</w:t>
      </w:r>
    </w:p>
    <w:p w14:paraId="7AED7D5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N(3)-C(20)-H(20B)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109.2</w:t>
      </w:r>
    </w:p>
    <w:p w14:paraId="03EE525E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C(19)-C(20)-H(20B)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109.2</w:t>
      </w:r>
    </w:p>
    <w:p w14:paraId="68DA9904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H(20A)-C(20)-H(20B)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107.9</w:t>
      </w:r>
    </w:p>
    <w:p w14:paraId="252D297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N(3)-C(21)-C(22)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111.29(11)</w:t>
      </w:r>
    </w:p>
    <w:p w14:paraId="509D5DA0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N(3)-C(21)-H(21A)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109.4</w:t>
      </w:r>
    </w:p>
    <w:p w14:paraId="401DAC53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C(22)-C(21)-H(21A)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109.4</w:t>
      </w:r>
    </w:p>
    <w:p w14:paraId="4D68C6E4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N(3)-C(21)-H(21B)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109.4</w:t>
      </w:r>
    </w:p>
    <w:p w14:paraId="47A2F165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C(22)-C(21)-H(21B)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109.4</w:t>
      </w:r>
    </w:p>
    <w:p w14:paraId="51137DFE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H(21A)-C(21)-H(21B)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108.0</w:t>
      </w:r>
    </w:p>
    <w:p w14:paraId="73D54BFE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C(27)-C(22)-C(23)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118.19(14)</w:t>
      </w:r>
    </w:p>
    <w:p w14:paraId="58D13D7E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C(27)-C(22)-C(21)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122.11(13)</w:t>
      </w:r>
    </w:p>
    <w:p w14:paraId="6E30EC1A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C(23)-C(22)-C(21)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119.69(12)</w:t>
      </w:r>
    </w:p>
    <w:p w14:paraId="65DE9FC6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C(24)-C(23)-C(22)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121.13(14)</w:t>
      </w:r>
    </w:p>
    <w:p w14:paraId="28A4525C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C(24)-C(23)-H(23)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119.4</w:t>
      </w:r>
    </w:p>
    <w:p w14:paraId="42F86EAF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C(22)-C(23)-H(23)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119.4</w:t>
      </w:r>
    </w:p>
    <w:p w14:paraId="4FBB128E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C(23)-C(24)-C(25)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120.02(15)</w:t>
      </w:r>
    </w:p>
    <w:p w14:paraId="56C3A967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C(23)-C(24)-H(24)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120.0</w:t>
      </w:r>
    </w:p>
    <w:p w14:paraId="2B46A9C3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C(25)-C(24)-H(24)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120.0</w:t>
      </w:r>
    </w:p>
    <w:p w14:paraId="50EB7368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C(26)-C(25)-C(24)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119.54(15)</w:t>
      </w:r>
    </w:p>
    <w:p w14:paraId="73B74740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C(26)-C(25)-H(25)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120.2</w:t>
      </w:r>
    </w:p>
    <w:p w14:paraId="593566B9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C(24)-C(25)-H(25)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120.2</w:t>
      </w:r>
    </w:p>
    <w:p w14:paraId="70B2A670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C(25)-C(26)-C(27)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120.33(15)</w:t>
      </w:r>
    </w:p>
    <w:p w14:paraId="10A811B9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C(25)-C(26)-H(26)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119.8</w:t>
      </w:r>
    </w:p>
    <w:p w14:paraId="1ABCA393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C(27)-C(26)-H(26)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119.8</w:t>
      </w:r>
    </w:p>
    <w:p w14:paraId="51DC0F2D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C(22)-C(27)-C(26)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120.78(15)</w:t>
      </w:r>
    </w:p>
    <w:p w14:paraId="023F03D9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C(22)-C(27)-H(27)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119.6</w:t>
      </w:r>
    </w:p>
    <w:p w14:paraId="46834EC8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C(26)-C(27)-H(27)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119.6</w:t>
      </w:r>
    </w:p>
    <w:p w14:paraId="36723C48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_____________________________________________________________</w:t>
      </w:r>
    </w:p>
    <w:p w14:paraId="577F56AB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Symmetry transformations used to generate equivalent atoms: </w:t>
      </w:r>
    </w:p>
    <w:p w14:paraId="4B2CC705" w14:textId="77777777" w:rsidR="0015194B" w:rsidRPr="0015194B" w:rsidRDefault="0015194B" w:rsidP="0015194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 </w:t>
      </w:r>
    </w:p>
    <w:p w14:paraId="0FDBF00C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br w:type="page"/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lastRenderedPageBreak/>
        <w:t>Table SI 3. Anisotropic displacement parameters (Å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2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x 10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3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)for l1_sq.  The anisotropic</w:t>
      </w:r>
    </w:p>
    <w:p w14:paraId="0394BF0D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displacement factor exponent takes the form: -2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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2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[ h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2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a*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2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U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11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 + ... + 2 h k a* b* U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12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 xml:space="preserve"> ]</w:t>
      </w:r>
    </w:p>
    <w:p w14:paraId="7C71FC28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______________________________________________________________________________</w:t>
      </w:r>
    </w:p>
    <w:p w14:paraId="3BE391B4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U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11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U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22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U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33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U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23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U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13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U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position w:val="6"/>
          <w:sz w:val="14"/>
          <w:szCs w:val="14"/>
          <w:lang w:val="en-ZA" w:eastAsia="en-US"/>
        </w:rPr>
        <w:t>12</w:t>
      </w:r>
    </w:p>
    <w:p w14:paraId="245973F2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______________________________________________________________________________</w:t>
      </w:r>
    </w:p>
    <w:p w14:paraId="16C1BE51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21(1)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20(1)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24(1)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-11(1)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-3(1)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-2(1)</w:t>
      </w:r>
    </w:p>
    <w:p w14:paraId="21AEF422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30(1)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32(1)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25(1)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-12(1)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-9(1)</w:t>
      </w:r>
    </w:p>
    <w:p w14:paraId="4FD87380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19(1)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26(1)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-13(1)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5(1)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-11(1)</w:t>
      </w:r>
    </w:p>
    <w:p w14:paraId="3DD3C35A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44(1)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37(1)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-9(1)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-1(1)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-18(1)</w:t>
      </w:r>
    </w:p>
    <w:p w14:paraId="7FFA22F7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N(3)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23(1)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26(1)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18(1)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-10(1)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1(1)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-12(1)</w:t>
      </w:r>
    </w:p>
    <w:p w14:paraId="3A1C64AD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52(1)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40(1)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21(1)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-18(1)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14(1)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-28(1)</w:t>
      </w:r>
    </w:p>
    <w:p w14:paraId="6E4F1FEE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C(4)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36(1)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33(1)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32(1)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-22(1)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16(1)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-20(1)</w:t>
      </w:r>
    </w:p>
    <w:p w14:paraId="6C88DA8E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C(5)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26(1)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25(1)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27(1)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-16(1)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10(1)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-16(1)</w:t>
      </w:r>
    </w:p>
    <w:p w14:paraId="59356568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23(1)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24(1)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23(1)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-12(1)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6(1)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-14(1)</w:t>
      </w:r>
    </w:p>
    <w:p w14:paraId="70802F4E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C(7)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28(1)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38(1)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-20(1)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6(1)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-7(1)</w:t>
      </w:r>
    </w:p>
    <w:p w14:paraId="00A3AC17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C(8)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23(1)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28(1)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30(1)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-13(1)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-2(1)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-7(1)</w:t>
      </w:r>
    </w:p>
    <w:p w14:paraId="220D9F70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C(9)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19(1)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26(1)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-11(1)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4(1)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-13(1)</w:t>
      </w:r>
    </w:p>
    <w:p w14:paraId="7FAA3E30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C(10)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32(1)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-12(1)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4(1)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-14(1)</w:t>
      </w:r>
    </w:p>
    <w:p w14:paraId="4120AD1D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23(1)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18(1)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-7(1)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-5(1)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-3(1)</w:t>
      </w:r>
    </w:p>
    <w:p w14:paraId="1D9E0289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33(1)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24(1)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34(1)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-15(1)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-4(1)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-6(1)</w:t>
      </w:r>
    </w:p>
    <w:p w14:paraId="51D402CE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43(1)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25(1)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38(1)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-13(1)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-6(1)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-15(1)</w:t>
      </w:r>
    </w:p>
    <w:p w14:paraId="4D7C8C26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C(14)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33(1)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31(1)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32(1)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-6(1)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-3(1)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-18(1)</w:t>
      </w:r>
    </w:p>
    <w:p w14:paraId="3E197C8D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C(15)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24(1)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25(1)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25(1)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-5(1)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-1(1)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-9(1)</w:t>
      </w:r>
    </w:p>
    <w:p w14:paraId="72CBF287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18(1)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19(1)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-4(1)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-4(1)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-5(1)</w:t>
      </w:r>
    </w:p>
    <w:p w14:paraId="152425EC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C(17)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20(1)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18(1)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21(1)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-8(1)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-2(1)</w:t>
      </w:r>
    </w:p>
    <w:p w14:paraId="26CF9266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C(18)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23(1)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17(1)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-9(1)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1(1)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-6(1)</w:t>
      </w:r>
    </w:p>
    <w:p w14:paraId="0430075C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C(19)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19(1)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18(1)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18(1)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-6(1)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-2(1)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-3(1)</w:t>
      </w:r>
    </w:p>
    <w:p w14:paraId="4196FFA8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C(20)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18(1)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25(1)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24(1)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-12(1)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1(1)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-4(1)</w:t>
      </w:r>
    </w:p>
    <w:p w14:paraId="58DAA274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32(1)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33(1)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20(1)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-13(1)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-14(1)</w:t>
      </w:r>
    </w:p>
    <w:p w14:paraId="56970E7C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C(22)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30(1)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33(1)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18(1)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-11(1)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-2(1)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-14(1)</w:t>
      </w:r>
    </w:p>
    <w:p w14:paraId="7C139CC9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C(23)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29(1)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40(1)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-8(1)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-2(1)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-13(1)</w:t>
      </w:r>
    </w:p>
    <w:p w14:paraId="1772C0E2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C(24)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35(1)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41(1)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26(1)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-14(1)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-4(1)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-5(1)</w:t>
      </w:r>
    </w:p>
    <w:p w14:paraId="285E6D4D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C(25)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57(1)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30(1)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27(1)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-10(1)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-4(1)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-12(1)</w:t>
      </w:r>
    </w:p>
    <w:p w14:paraId="4993FC96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C(26)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56(1)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39(1)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26(1)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-9(1)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9(1)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-24(1)</w:t>
      </w:r>
    </w:p>
    <w:p w14:paraId="4D4DE99F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C(27)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40(1)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37(1)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22(1)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-12(1)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 xml:space="preserve">5(1) </w:t>
      </w: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ab/>
        <w:t>-15(1)</w:t>
      </w:r>
    </w:p>
    <w:p w14:paraId="41085E84" w14:textId="77777777" w:rsidR="0015194B" w:rsidRPr="0015194B" w:rsidRDefault="0015194B" w:rsidP="0015194B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sz w:val="24"/>
          <w:szCs w:val="24"/>
          <w:lang w:val="en-ZA" w:eastAsia="en-US"/>
        </w:rPr>
      </w:pPr>
      <w:r w:rsidRPr="0015194B">
        <w:rPr>
          <w:rFonts w:asciiTheme="minorHAnsi" w:eastAsiaTheme="minorHAnsi" w:hAnsiTheme="minorHAnsi" w:cstheme="minorHAnsi"/>
          <w:noProof w:val="0"/>
          <w:color w:val="000000" w:themeColor="text1"/>
          <w:lang w:val="en-ZA" w:eastAsia="en-US"/>
        </w:rPr>
        <w:t>______________________________________________________________________________</w:t>
      </w:r>
    </w:p>
    <w:p w14:paraId="791EBB0D" w14:textId="77777777" w:rsidR="0015194B" w:rsidRPr="0015194B" w:rsidRDefault="0015194B" w:rsidP="0015194B">
      <w:pPr>
        <w:spacing w:line="240" w:lineRule="auto"/>
        <w:jc w:val="left"/>
        <w:rPr>
          <w:rFonts w:asciiTheme="minorHAnsi" w:eastAsiaTheme="minorHAnsi" w:hAnsiTheme="minorHAnsi" w:cstheme="minorHAnsi"/>
          <w:noProof w:val="0"/>
          <w:color w:val="000000" w:themeColor="text1"/>
          <w:sz w:val="22"/>
          <w:szCs w:val="22"/>
          <w:lang w:val="en-ZA" w:eastAsia="en-US"/>
        </w:rPr>
      </w:pPr>
    </w:p>
    <w:p w14:paraId="2AFADE68" w14:textId="77777777" w:rsidR="0015194B" w:rsidRPr="0015194B" w:rsidRDefault="0015194B" w:rsidP="0015194B">
      <w:pPr>
        <w:numPr>
          <w:ilvl w:val="0"/>
          <w:numId w:val="19"/>
        </w:numPr>
        <w:spacing w:after="160" w:line="120" w:lineRule="auto"/>
        <w:ind w:left="0" w:firstLine="0"/>
        <w:contextualSpacing/>
        <w:jc w:val="left"/>
        <w:rPr>
          <w:rFonts w:eastAsiaTheme="minorEastAsia" w:cstheme="minorHAnsi"/>
          <w:noProof w:val="0"/>
          <w:color w:val="000000" w:themeColor="text1"/>
          <w:lang w:eastAsia="en-US"/>
        </w:rPr>
      </w:pPr>
      <w:bookmarkStart w:id="2" w:name="_Hlk67068999"/>
      <w:proofErr w:type="spellStart"/>
      <w:r w:rsidRPr="0015194B">
        <w:rPr>
          <w:rFonts w:eastAsiaTheme="minorEastAsia" w:cstheme="minorHAnsi"/>
          <w:noProof w:val="0"/>
          <w:color w:val="000000" w:themeColor="text1"/>
          <w:lang w:val="en-ZA" w:eastAsia="en-US"/>
        </w:rPr>
        <w:t>Kryatov</w:t>
      </w:r>
      <w:proofErr w:type="spellEnd"/>
      <w:r w:rsidRPr="0015194B">
        <w:rPr>
          <w:rFonts w:eastAsiaTheme="minorEastAsia" w:cstheme="minorHAnsi"/>
          <w:noProof w:val="0"/>
          <w:color w:val="000000" w:themeColor="text1"/>
          <w:lang w:val="en-ZA" w:eastAsia="en-US"/>
        </w:rPr>
        <w:t xml:space="preserve">, S. V. </w:t>
      </w:r>
      <w:r w:rsidRPr="0015194B">
        <w:rPr>
          <w:rFonts w:eastAsiaTheme="minorEastAsia" w:cstheme="minorHAnsi"/>
          <w:i/>
          <w:noProof w:val="0"/>
          <w:color w:val="000000" w:themeColor="text1"/>
          <w:lang w:val="en-ZA" w:eastAsia="en-US"/>
        </w:rPr>
        <w:t>et al.</w:t>
      </w:r>
      <w:r w:rsidRPr="0015194B">
        <w:rPr>
          <w:rFonts w:asciiTheme="minorHAnsi" w:eastAsiaTheme="minorEastAsia" w:hAnsiTheme="minorHAnsi" w:cstheme="minorBidi"/>
          <w:noProof w:val="0"/>
          <w:color w:val="auto"/>
          <w:sz w:val="22"/>
          <w:szCs w:val="22"/>
          <w:lang w:val="en-ZA" w:eastAsia="en-US"/>
        </w:rPr>
        <w:t xml:space="preserve"> </w:t>
      </w:r>
      <w:r w:rsidRPr="0015194B">
        <w:rPr>
          <w:rFonts w:eastAsiaTheme="minorEastAsia" w:cstheme="minorHAnsi"/>
          <w:noProof w:val="0"/>
          <w:color w:val="000000" w:themeColor="text1"/>
          <w:lang w:val="en-ZA" w:eastAsia="en-US"/>
        </w:rPr>
        <w:t xml:space="preserve">Dioxygen binding to complexes with </w:t>
      </w:r>
      <w:proofErr w:type="spellStart"/>
      <w:r w:rsidRPr="0015194B">
        <w:rPr>
          <w:rFonts w:eastAsiaTheme="minorEastAsia" w:cstheme="minorHAnsi"/>
          <w:noProof w:val="0"/>
          <w:color w:val="000000" w:themeColor="text1"/>
          <w:lang w:val="en-ZA" w:eastAsia="en-US"/>
        </w:rPr>
        <w:t>Fe</w:t>
      </w:r>
      <w:r w:rsidRPr="0015194B">
        <w:rPr>
          <w:rFonts w:eastAsiaTheme="minorEastAsia" w:cstheme="minorHAnsi"/>
          <w:noProof w:val="0"/>
          <w:color w:val="000000" w:themeColor="text1"/>
          <w:vertAlign w:val="superscript"/>
          <w:lang w:val="en-ZA" w:eastAsia="en-US"/>
        </w:rPr>
        <w:t>II</w:t>
      </w:r>
      <w:proofErr w:type="spellEnd"/>
      <w:r w:rsidRPr="0015194B">
        <w:rPr>
          <w:rFonts w:eastAsiaTheme="minorEastAsia" w:cstheme="minorHAnsi"/>
          <w:noProof w:val="0"/>
          <w:color w:val="000000" w:themeColor="text1"/>
          <w:position w:val="-4"/>
          <w:vertAlign w:val="subscript"/>
          <w:lang w:val="en-ZA" w:eastAsia="en-US"/>
        </w:rPr>
        <w:t>2</w:t>
      </w:r>
      <w:r w:rsidRPr="0015194B">
        <w:rPr>
          <w:rFonts w:eastAsiaTheme="minorEastAsia" w:cstheme="minorHAnsi"/>
          <w:noProof w:val="0"/>
          <w:color w:val="000000" w:themeColor="text1"/>
          <w:lang w:val="en-ZA" w:eastAsia="en-US"/>
        </w:rPr>
        <w:t>(μ-OH)</w:t>
      </w:r>
      <w:r w:rsidRPr="0015194B">
        <w:rPr>
          <w:rFonts w:eastAsiaTheme="minorEastAsia" w:cstheme="minorHAnsi"/>
          <w:noProof w:val="0"/>
          <w:color w:val="000000" w:themeColor="text1"/>
          <w:position w:val="-4"/>
          <w:vertAlign w:val="subscript"/>
          <w:lang w:val="en-ZA" w:eastAsia="en-US"/>
        </w:rPr>
        <w:t>2</w:t>
      </w:r>
      <w:r w:rsidRPr="0015194B">
        <w:rPr>
          <w:rFonts w:eastAsiaTheme="minorEastAsia" w:cstheme="minorHAnsi"/>
          <w:noProof w:val="0"/>
          <w:color w:val="000000" w:themeColor="text1"/>
          <w:lang w:val="en-ZA" w:eastAsia="en-US"/>
        </w:rPr>
        <w:t xml:space="preserve"> cores: Steric control of </w:t>
      </w:r>
    </w:p>
    <w:p w14:paraId="7532F8D8" w14:textId="77777777" w:rsidR="0015194B" w:rsidRPr="0015194B" w:rsidRDefault="0015194B" w:rsidP="0015194B">
      <w:pPr>
        <w:spacing w:line="120" w:lineRule="auto"/>
        <w:ind w:firstLine="720"/>
        <w:contextualSpacing/>
        <w:rPr>
          <w:rFonts w:eastAsiaTheme="minorEastAsia" w:cstheme="minorHAnsi"/>
          <w:noProof w:val="0"/>
          <w:color w:val="000000" w:themeColor="text1"/>
          <w:lang w:eastAsia="en-US"/>
        </w:rPr>
      </w:pPr>
      <w:r w:rsidRPr="0015194B">
        <w:rPr>
          <w:rFonts w:eastAsiaTheme="minorEastAsia" w:cstheme="minorHAnsi"/>
          <w:noProof w:val="0"/>
          <w:color w:val="000000" w:themeColor="text1"/>
          <w:lang w:val="en-ZA" w:eastAsia="en-US"/>
        </w:rPr>
        <w:t xml:space="preserve">activation barrier </w:t>
      </w:r>
      <w:r w:rsidRPr="0015194B">
        <w:rPr>
          <w:rFonts w:eastAsiaTheme="minorEastAsia" w:cstheme="minorHAnsi"/>
          <w:noProof w:val="0"/>
          <w:color w:val="000000" w:themeColor="text1"/>
          <w:sz w:val="22"/>
          <w:szCs w:val="22"/>
          <w:lang w:val="en-ZA" w:eastAsia="en-US"/>
        </w:rPr>
        <w:t>and O</w:t>
      </w:r>
      <w:r w:rsidRPr="0015194B">
        <w:rPr>
          <w:rFonts w:eastAsiaTheme="minorEastAsia" w:cstheme="minorHAnsi"/>
          <w:noProof w:val="0"/>
          <w:color w:val="000000" w:themeColor="text1"/>
          <w:sz w:val="22"/>
          <w:szCs w:val="22"/>
          <w:vertAlign w:val="subscript"/>
          <w:lang w:val="en-ZA" w:eastAsia="en-US"/>
        </w:rPr>
        <w:t>2</w:t>
      </w:r>
      <w:r w:rsidRPr="0015194B">
        <w:rPr>
          <w:rFonts w:eastAsiaTheme="minorEastAsia" w:cstheme="minorHAnsi"/>
          <w:noProof w:val="0"/>
          <w:color w:val="000000" w:themeColor="text1"/>
          <w:sz w:val="22"/>
          <w:szCs w:val="22"/>
          <w:lang w:val="en-ZA" w:eastAsia="en-US"/>
        </w:rPr>
        <w:t>-adduct formation</w:t>
      </w:r>
      <w:r w:rsidRPr="0015194B">
        <w:rPr>
          <w:rFonts w:eastAsiaTheme="minorEastAsia" w:cstheme="minorHAnsi"/>
          <w:i/>
          <w:noProof w:val="0"/>
          <w:color w:val="000000" w:themeColor="text1"/>
          <w:sz w:val="22"/>
          <w:szCs w:val="22"/>
          <w:lang w:val="en-ZA" w:eastAsia="en-US"/>
        </w:rPr>
        <w:t xml:space="preserve">. </w:t>
      </w:r>
      <w:proofErr w:type="spellStart"/>
      <w:r w:rsidRPr="0015194B">
        <w:rPr>
          <w:rFonts w:eastAsiaTheme="minorEastAsia" w:cstheme="minorHAnsi"/>
          <w:bCs/>
          <w:i/>
          <w:noProof w:val="0"/>
          <w:color w:val="000000" w:themeColor="text1"/>
          <w:sz w:val="22"/>
          <w:szCs w:val="22"/>
          <w:lang w:val="en-ZA" w:eastAsia="en-US"/>
        </w:rPr>
        <w:t>Inorg</w:t>
      </w:r>
      <w:proofErr w:type="spellEnd"/>
      <w:r w:rsidRPr="0015194B">
        <w:rPr>
          <w:rFonts w:eastAsiaTheme="minorEastAsia" w:cstheme="minorHAnsi"/>
          <w:bCs/>
          <w:i/>
          <w:noProof w:val="0"/>
          <w:color w:val="000000" w:themeColor="text1"/>
          <w:sz w:val="22"/>
          <w:szCs w:val="22"/>
          <w:lang w:val="en-ZA" w:eastAsia="en-US"/>
        </w:rPr>
        <w:t>. Chem</w:t>
      </w:r>
      <w:r w:rsidRPr="0015194B">
        <w:rPr>
          <w:rFonts w:eastAsiaTheme="minorEastAsia" w:cstheme="minorHAnsi"/>
          <w:noProof w:val="0"/>
          <w:color w:val="000000" w:themeColor="text1"/>
          <w:sz w:val="22"/>
          <w:szCs w:val="22"/>
          <w:lang w:val="en-ZA" w:eastAsia="en-US"/>
        </w:rPr>
        <w:t>.</w:t>
      </w:r>
      <w:r w:rsidRPr="0015194B">
        <w:rPr>
          <w:rFonts w:eastAsiaTheme="minorEastAsia" w:cstheme="minorHAnsi"/>
          <w:bCs/>
          <w:noProof w:val="0"/>
          <w:color w:val="000000" w:themeColor="text1"/>
          <w:sz w:val="22"/>
          <w:szCs w:val="22"/>
          <w:lang w:val="en-ZA" w:eastAsia="en-US"/>
        </w:rPr>
        <w:t xml:space="preserve"> </w:t>
      </w:r>
      <w:r w:rsidRPr="0015194B">
        <w:rPr>
          <w:rFonts w:eastAsiaTheme="minorEastAsia" w:cstheme="minorHAnsi"/>
          <w:noProof w:val="0"/>
          <w:color w:val="000000" w:themeColor="text1"/>
          <w:sz w:val="22"/>
          <w:szCs w:val="22"/>
          <w:lang w:val="en-ZA" w:eastAsia="en-US"/>
        </w:rPr>
        <w:t xml:space="preserve">2005, </w:t>
      </w:r>
      <w:r w:rsidRPr="0015194B">
        <w:rPr>
          <w:rFonts w:eastAsiaTheme="minorEastAsia" w:cstheme="minorHAnsi"/>
          <w:i/>
          <w:noProof w:val="0"/>
          <w:color w:val="000000" w:themeColor="text1"/>
          <w:sz w:val="22"/>
          <w:szCs w:val="22"/>
          <w:lang w:val="en-ZA" w:eastAsia="en-US"/>
        </w:rPr>
        <w:t xml:space="preserve">44, </w:t>
      </w:r>
      <w:r w:rsidRPr="0015194B">
        <w:rPr>
          <w:rFonts w:eastAsiaTheme="minorEastAsia" w:cstheme="minorHAnsi"/>
          <w:bCs/>
          <w:noProof w:val="0"/>
          <w:color w:val="000000" w:themeColor="text1"/>
          <w:sz w:val="22"/>
          <w:szCs w:val="22"/>
          <w:lang w:val="en-ZA" w:eastAsia="en-US"/>
        </w:rPr>
        <w:t>85-99.</w:t>
      </w:r>
      <w:r w:rsidRPr="0015194B">
        <w:rPr>
          <w:rFonts w:asciiTheme="minorHAnsi" w:eastAsiaTheme="minorEastAsia" w:hAnsiTheme="minorHAnsi" w:cstheme="minorHAnsi"/>
          <w:bCs/>
          <w:noProof w:val="0"/>
          <w:color w:val="000000" w:themeColor="text1"/>
          <w:sz w:val="22"/>
          <w:szCs w:val="22"/>
          <w:lang w:val="en-ZA" w:eastAsia="en-US"/>
        </w:rPr>
        <w:t xml:space="preserve"> </w:t>
      </w:r>
    </w:p>
    <w:p w14:paraId="3F817818" w14:textId="77777777" w:rsidR="0015194B" w:rsidRPr="0015194B" w:rsidRDefault="0015194B" w:rsidP="0015194B">
      <w:pPr>
        <w:spacing w:line="240" w:lineRule="auto"/>
        <w:ind w:left="2040" w:firstLine="510"/>
        <w:rPr>
          <w:rFonts w:eastAsia="Calibri" w:cstheme="minorHAnsi"/>
          <w:color w:val="000000" w:themeColor="text1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2114"/>
        <w:gridCol w:w="2773"/>
      </w:tblGrid>
      <w:tr w:rsidR="0015194B" w:rsidRPr="0015194B" w14:paraId="3365B498" w14:textId="77777777" w:rsidTr="00E3794E">
        <w:tc>
          <w:tcPr>
            <w:tcW w:w="0" w:type="auto"/>
            <w:tcBorders>
              <w:top w:val="single" w:sz="12" w:space="0" w:color="000000"/>
            </w:tcBorders>
            <w:noWrap/>
            <w:hideMark/>
          </w:tcPr>
          <w:p w14:paraId="64E913D9" w14:textId="77777777" w:rsidR="0015194B" w:rsidRPr="0015194B" w:rsidRDefault="0015194B" w:rsidP="0015194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bookmarkStart w:id="3" w:name="_Hlk67060522"/>
            <w:bookmarkEnd w:id="2"/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>Identification code for 1</w:t>
            </w:r>
          </w:p>
        </w:tc>
        <w:tc>
          <w:tcPr>
            <w:tcW w:w="2773" w:type="dxa"/>
            <w:tcBorders>
              <w:top w:val="single" w:sz="12" w:space="0" w:color="000000"/>
            </w:tcBorders>
            <w:noWrap/>
            <w:hideMark/>
          </w:tcPr>
          <w:p w14:paraId="5CAB5195" w14:textId="77777777" w:rsidR="0015194B" w:rsidRPr="0015194B" w:rsidRDefault="0015194B" w:rsidP="0015194B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l1_sq</w:t>
            </w:r>
          </w:p>
        </w:tc>
      </w:tr>
      <w:tr w:rsidR="0015194B" w:rsidRPr="0015194B" w14:paraId="7A9627C9" w14:textId="77777777" w:rsidTr="00E3794E">
        <w:tc>
          <w:tcPr>
            <w:tcW w:w="0" w:type="auto"/>
            <w:tcBorders>
              <w:top w:val="single" w:sz="12" w:space="0" w:color="000000"/>
            </w:tcBorders>
            <w:noWrap/>
            <w:hideMark/>
          </w:tcPr>
          <w:p w14:paraId="5FCE0189" w14:textId="77777777" w:rsidR="0015194B" w:rsidRPr="0015194B" w:rsidRDefault="0015194B" w:rsidP="0015194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 xml:space="preserve">Empirical formula </w:t>
            </w:r>
          </w:p>
        </w:tc>
        <w:tc>
          <w:tcPr>
            <w:tcW w:w="2773" w:type="dxa"/>
            <w:tcBorders>
              <w:top w:val="single" w:sz="12" w:space="0" w:color="000000"/>
            </w:tcBorders>
            <w:noWrap/>
            <w:hideMark/>
          </w:tcPr>
          <w:p w14:paraId="7D1DC832" w14:textId="77777777" w:rsidR="0015194B" w:rsidRPr="0015194B" w:rsidRDefault="0015194B" w:rsidP="0015194B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C</w:t>
            </w:r>
            <w:r w:rsidRPr="0015194B">
              <w:rPr>
                <w:rFonts w:cstheme="minorHAnsi"/>
                <w:color w:val="000000" w:themeColor="text1"/>
                <w:sz w:val="18"/>
                <w:szCs w:val="18"/>
                <w:vertAlign w:val="subscript"/>
              </w:rPr>
              <w:t>27</w:t>
            </w: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H</w:t>
            </w:r>
            <w:r w:rsidRPr="0015194B">
              <w:rPr>
                <w:rFonts w:cstheme="minorHAnsi"/>
                <w:color w:val="000000" w:themeColor="text1"/>
                <w:sz w:val="18"/>
                <w:szCs w:val="18"/>
                <w:vertAlign w:val="subscript"/>
              </w:rPr>
              <w:t>23</w:t>
            </w: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N</w:t>
            </w:r>
            <w:r w:rsidRPr="0015194B">
              <w:rPr>
                <w:rFonts w:cstheme="minorHAnsi"/>
                <w:color w:val="000000" w:themeColor="text1"/>
                <w:sz w:val="18"/>
                <w:szCs w:val="18"/>
                <w:vertAlign w:val="subscript"/>
              </w:rPr>
              <w:t>3</w:t>
            </w:r>
          </w:p>
        </w:tc>
      </w:tr>
      <w:tr w:rsidR="0015194B" w:rsidRPr="0015194B" w14:paraId="2BC91304" w14:textId="77777777" w:rsidTr="00E3794E">
        <w:tc>
          <w:tcPr>
            <w:tcW w:w="0" w:type="auto"/>
            <w:noWrap/>
            <w:hideMark/>
          </w:tcPr>
          <w:p w14:paraId="6D815383" w14:textId="77777777" w:rsidR="0015194B" w:rsidRPr="0015194B" w:rsidRDefault="0015194B" w:rsidP="0015194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 xml:space="preserve">Formula weight </w:t>
            </w:r>
          </w:p>
        </w:tc>
        <w:tc>
          <w:tcPr>
            <w:tcW w:w="2773" w:type="dxa"/>
            <w:noWrap/>
            <w:hideMark/>
          </w:tcPr>
          <w:p w14:paraId="156DAE6C" w14:textId="77777777" w:rsidR="0015194B" w:rsidRPr="0015194B" w:rsidRDefault="0015194B" w:rsidP="0015194B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389.48</w:t>
            </w:r>
          </w:p>
        </w:tc>
      </w:tr>
      <w:tr w:rsidR="0015194B" w:rsidRPr="0015194B" w14:paraId="37C317BF" w14:textId="77777777" w:rsidTr="00E3794E">
        <w:tc>
          <w:tcPr>
            <w:tcW w:w="0" w:type="auto"/>
            <w:noWrap/>
            <w:hideMark/>
          </w:tcPr>
          <w:p w14:paraId="5BEB599E" w14:textId="77777777" w:rsidR="0015194B" w:rsidRPr="0015194B" w:rsidRDefault="0015194B" w:rsidP="0015194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 xml:space="preserve">Temperature </w:t>
            </w:r>
          </w:p>
        </w:tc>
        <w:tc>
          <w:tcPr>
            <w:tcW w:w="2773" w:type="dxa"/>
            <w:noWrap/>
            <w:hideMark/>
          </w:tcPr>
          <w:p w14:paraId="6ED9E214" w14:textId="77777777" w:rsidR="0015194B" w:rsidRPr="0015194B" w:rsidRDefault="0015194B" w:rsidP="0015194B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100(2) K</w:t>
            </w:r>
          </w:p>
        </w:tc>
      </w:tr>
      <w:tr w:rsidR="0015194B" w:rsidRPr="0015194B" w14:paraId="2AEF4648" w14:textId="77777777" w:rsidTr="00E3794E">
        <w:tc>
          <w:tcPr>
            <w:tcW w:w="0" w:type="auto"/>
            <w:noWrap/>
            <w:hideMark/>
          </w:tcPr>
          <w:p w14:paraId="5272C53D" w14:textId="77777777" w:rsidR="0015194B" w:rsidRPr="0015194B" w:rsidRDefault="0015194B" w:rsidP="0015194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 xml:space="preserve">Wavelength </w:t>
            </w:r>
          </w:p>
        </w:tc>
        <w:tc>
          <w:tcPr>
            <w:tcW w:w="2773" w:type="dxa"/>
            <w:noWrap/>
            <w:hideMark/>
          </w:tcPr>
          <w:p w14:paraId="1805A09C" w14:textId="77777777" w:rsidR="0015194B" w:rsidRPr="0015194B" w:rsidRDefault="0015194B" w:rsidP="0015194B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0.71073 Å</w:t>
            </w:r>
          </w:p>
        </w:tc>
      </w:tr>
      <w:tr w:rsidR="0015194B" w:rsidRPr="0015194B" w14:paraId="6F0CC169" w14:textId="77777777" w:rsidTr="00E3794E">
        <w:tc>
          <w:tcPr>
            <w:tcW w:w="0" w:type="auto"/>
            <w:noWrap/>
            <w:hideMark/>
          </w:tcPr>
          <w:p w14:paraId="3868082E" w14:textId="77777777" w:rsidR="0015194B" w:rsidRPr="0015194B" w:rsidRDefault="0015194B" w:rsidP="0015194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 xml:space="preserve">Crystal system </w:t>
            </w:r>
          </w:p>
        </w:tc>
        <w:tc>
          <w:tcPr>
            <w:tcW w:w="2773" w:type="dxa"/>
            <w:noWrap/>
            <w:hideMark/>
          </w:tcPr>
          <w:p w14:paraId="0A0EA641" w14:textId="77777777" w:rsidR="0015194B" w:rsidRPr="0015194B" w:rsidRDefault="0015194B" w:rsidP="0015194B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Triclinic</w:t>
            </w:r>
          </w:p>
        </w:tc>
      </w:tr>
      <w:tr w:rsidR="0015194B" w:rsidRPr="0015194B" w14:paraId="70EC8534" w14:textId="77777777" w:rsidTr="00E3794E">
        <w:tc>
          <w:tcPr>
            <w:tcW w:w="0" w:type="auto"/>
            <w:tcBorders>
              <w:bottom w:val="single" w:sz="2" w:space="0" w:color="000000"/>
            </w:tcBorders>
            <w:noWrap/>
            <w:hideMark/>
          </w:tcPr>
          <w:p w14:paraId="5764C304" w14:textId="77777777" w:rsidR="0015194B" w:rsidRPr="0015194B" w:rsidRDefault="0015194B" w:rsidP="0015194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 xml:space="preserve">Space group </w:t>
            </w:r>
          </w:p>
        </w:tc>
        <w:tc>
          <w:tcPr>
            <w:tcW w:w="2773" w:type="dxa"/>
            <w:tcBorders>
              <w:bottom w:val="single" w:sz="2" w:space="0" w:color="000000"/>
            </w:tcBorders>
            <w:noWrap/>
            <w:hideMark/>
          </w:tcPr>
          <w:p w14:paraId="4F9A639E" w14:textId="77777777" w:rsidR="0015194B" w:rsidRPr="0015194B" w:rsidRDefault="0015194B" w:rsidP="0015194B">
            <w:pPr>
              <w:spacing w:after="160" w:line="259" w:lineRule="auto"/>
              <w:jc w:val="center"/>
              <w:rPr>
                <w:rFonts w:cstheme="minorHAnsi"/>
                <w:i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i/>
                <w:color w:val="000000" w:themeColor="text1"/>
                <w:sz w:val="18"/>
                <w:szCs w:val="18"/>
              </w:rPr>
              <w:t>P -1</w:t>
            </w:r>
          </w:p>
        </w:tc>
      </w:tr>
      <w:tr w:rsidR="0015194B" w:rsidRPr="0015194B" w14:paraId="686E5D84" w14:textId="77777777" w:rsidTr="00E3794E">
        <w:tc>
          <w:tcPr>
            <w:tcW w:w="0" w:type="auto"/>
            <w:tcBorders>
              <w:top w:val="single" w:sz="2" w:space="0" w:color="000000"/>
            </w:tcBorders>
            <w:noWrap/>
            <w:hideMark/>
          </w:tcPr>
          <w:p w14:paraId="3CBF0FCE" w14:textId="77777777" w:rsidR="0015194B" w:rsidRPr="0015194B" w:rsidRDefault="0015194B" w:rsidP="0015194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Unit cell dimensions</w:t>
            </w:r>
          </w:p>
        </w:tc>
        <w:tc>
          <w:tcPr>
            <w:tcW w:w="2773" w:type="dxa"/>
            <w:tcBorders>
              <w:top w:val="single" w:sz="2" w:space="0" w:color="000000"/>
            </w:tcBorders>
            <w:noWrap/>
            <w:hideMark/>
          </w:tcPr>
          <w:p w14:paraId="08CE2BAE" w14:textId="77777777" w:rsidR="0015194B" w:rsidRPr="0015194B" w:rsidRDefault="0015194B" w:rsidP="0015194B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a = 8.7296(6) Å</w:t>
            </w:r>
          </w:p>
        </w:tc>
      </w:tr>
      <w:tr w:rsidR="0015194B" w:rsidRPr="0015194B" w14:paraId="485891F0" w14:textId="77777777" w:rsidTr="00E3794E">
        <w:tc>
          <w:tcPr>
            <w:tcW w:w="0" w:type="auto"/>
            <w:noWrap/>
            <w:hideMark/>
          </w:tcPr>
          <w:p w14:paraId="6D0690B4" w14:textId="77777777" w:rsidR="0015194B" w:rsidRPr="0015194B" w:rsidRDefault="0015194B" w:rsidP="0015194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</w:p>
        </w:tc>
        <w:tc>
          <w:tcPr>
            <w:tcW w:w="2773" w:type="dxa"/>
            <w:noWrap/>
            <w:hideMark/>
          </w:tcPr>
          <w:p w14:paraId="2FEA3DFB" w14:textId="77777777" w:rsidR="0015194B" w:rsidRPr="0015194B" w:rsidRDefault="0015194B" w:rsidP="0015194B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b = 11.1447(6) Å</w:t>
            </w:r>
          </w:p>
        </w:tc>
      </w:tr>
      <w:tr w:rsidR="0015194B" w:rsidRPr="0015194B" w14:paraId="3DD42599" w14:textId="77777777" w:rsidTr="00E3794E">
        <w:tc>
          <w:tcPr>
            <w:tcW w:w="0" w:type="auto"/>
            <w:noWrap/>
            <w:hideMark/>
          </w:tcPr>
          <w:p w14:paraId="08E3702B" w14:textId="77777777" w:rsidR="0015194B" w:rsidRPr="0015194B" w:rsidRDefault="0015194B" w:rsidP="0015194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</w:p>
        </w:tc>
        <w:tc>
          <w:tcPr>
            <w:tcW w:w="2773" w:type="dxa"/>
            <w:noWrap/>
            <w:hideMark/>
          </w:tcPr>
          <w:p w14:paraId="1852DC25" w14:textId="77777777" w:rsidR="0015194B" w:rsidRPr="0015194B" w:rsidRDefault="0015194B" w:rsidP="0015194B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c = 12.3411(6) Å</w:t>
            </w:r>
          </w:p>
        </w:tc>
      </w:tr>
      <w:tr w:rsidR="0015194B" w:rsidRPr="0015194B" w14:paraId="46606BCB" w14:textId="77777777" w:rsidTr="00E3794E">
        <w:tc>
          <w:tcPr>
            <w:tcW w:w="0" w:type="auto"/>
            <w:noWrap/>
            <w:hideMark/>
          </w:tcPr>
          <w:p w14:paraId="0EB3343A" w14:textId="77777777" w:rsidR="0015194B" w:rsidRPr="0015194B" w:rsidRDefault="0015194B" w:rsidP="0015194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Volume</w:t>
            </w:r>
          </w:p>
        </w:tc>
        <w:tc>
          <w:tcPr>
            <w:tcW w:w="2773" w:type="dxa"/>
            <w:noWrap/>
            <w:hideMark/>
          </w:tcPr>
          <w:p w14:paraId="0BE76027" w14:textId="77777777" w:rsidR="0015194B" w:rsidRPr="0015194B" w:rsidRDefault="0015194B" w:rsidP="0015194B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1093.45(11) Å</w:t>
            </w:r>
            <w:r w:rsidRPr="0015194B">
              <w:rPr>
                <w:rFonts w:cstheme="minorHAnsi"/>
                <w:color w:val="000000" w:themeColor="text1"/>
                <w:position w:val="6"/>
                <w:sz w:val="18"/>
                <w:szCs w:val="18"/>
              </w:rPr>
              <w:t>3</w:t>
            </w:r>
          </w:p>
        </w:tc>
      </w:tr>
      <w:tr w:rsidR="0015194B" w:rsidRPr="0015194B" w14:paraId="05BFDE4F" w14:textId="77777777" w:rsidTr="00E3794E">
        <w:tc>
          <w:tcPr>
            <w:tcW w:w="0" w:type="auto"/>
            <w:noWrap/>
            <w:hideMark/>
          </w:tcPr>
          <w:p w14:paraId="7C142A5A" w14:textId="77777777" w:rsidR="0015194B" w:rsidRPr="0015194B" w:rsidRDefault="0015194B" w:rsidP="0015194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Z</w:t>
            </w:r>
          </w:p>
        </w:tc>
        <w:tc>
          <w:tcPr>
            <w:tcW w:w="2773" w:type="dxa"/>
            <w:noWrap/>
            <w:hideMark/>
          </w:tcPr>
          <w:p w14:paraId="2CA9B635" w14:textId="77777777" w:rsidR="0015194B" w:rsidRPr="0015194B" w:rsidRDefault="0015194B" w:rsidP="0015194B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2</w:t>
            </w:r>
          </w:p>
        </w:tc>
      </w:tr>
      <w:tr w:rsidR="0015194B" w:rsidRPr="0015194B" w14:paraId="44E26BDF" w14:textId="77777777" w:rsidTr="00E3794E">
        <w:tc>
          <w:tcPr>
            <w:tcW w:w="0" w:type="auto"/>
            <w:noWrap/>
            <w:hideMark/>
          </w:tcPr>
          <w:p w14:paraId="2CC02204" w14:textId="77777777" w:rsidR="0015194B" w:rsidRPr="0015194B" w:rsidRDefault="0015194B" w:rsidP="0015194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Density (calculated)</w:t>
            </w:r>
          </w:p>
        </w:tc>
        <w:tc>
          <w:tcPr>
            <w:tcW w:w="2773" w:type="dxa"/>
            <w:noWrap/>
            <w:hideMark/>
          </w:tcPr>
          <w:p w14:paraId="61E5B876" w14:textId="77777777" w:rsidR="0015194B" w:rsidRPr="0015194B" w:rsidRDefault="0015194B" w:rsidP="0015194B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1.183 Mg/m</w:t>
            </w:r>
            <w:r w:rsidRPr="0015194B">
              <w:rPr>
                <w:rFonts w:cstheme="minorHAnsi"/>
                <w:color w:val="000000" w:themeColor="text1"/>
                <w:position w:val="6"/>
                <w:sz w:val="18"/>
                <w:szCs w:val="18"/>
              </w:rPr>
              <w:t>3</w:t>
            </w:r>
          </w:p>
        </w:tc>
      </w:tr>
      <w:tr w:rsidR="0015194B" w:rsidRPr="0015194B" w14:paraId="26C03559" w14:textId="77777777" w:rsidTr="00E3794E">
        <w:tc>
          <w:tcPr>
            <w:tcW w:w="0" w:type="auto"/>
            <w:noWrap/>
            <w:hideMark/>
          </w:tcPr>
          <w:p w14:paraId="3D511E28" w14:textId="77777777" w:rsidR="0015194B" w:rsidRPr="0015194B" w:rsidRDefault="0015194B" w:rsidP="0015194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Absorption coefficient</w:t>
            </w:r>
          </w:p>
        </w:tc>
        <w:tc>
          <w:tcPr>
            <w:tcW w:w="2773" w:type="dxa"/>
            <w:noWrap/>
            <w:hideMark/>
          </w:tcPr>
          <w:p w14:paraId="6BFEBDB2" w14:textId="77777777" w:rsidR="0015194B" w:rsidRPr="0015194B" w:rsidRDefault="0015194B" w:rsidP="0015194B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0.070 mm</w:t>
            </w:r>
            <w:r w:rsidRPr="0015194B">
              <w:rPr>
                <w:rFonts w:cstheme="minorHAnsi"/>
                <w:color w:val="000000" w:themeColor="text1"/>
                <w:position w:val="6"/>
                <w:sz w:val="18"/>
                <w:szCs w:val="18"/>
              </w:rPr>
              <w:t>-1</w:t>
            </w:r>
          </w:p>
        </w:tc>
      </w:tr>
      <w:tr w:rsidR="0015194B" w:rsidRPr="0015194B" w14:paraId="5FE4CAD3" w14:textId="77777777" w:rsidTr="00E3794E">
        <w:tc>
          <w:tcPr>
            <w:tcW w:w="0" w:type="auto"/>
            <w:tcBorders>
              <w:bottom w:val="single" w:sz="12" w:space="0" w:color="000000"/>
            </w:tcBorders>
            <w:noWrap/>
            <w:hideMark/>
          </w:tcPr>
          <w:p w14:paraId="36CB6F86" w14:textId="77777777" w:rsidR="0015194B" w:rsidRPr="0015194B" w:rsidRDefault="0015194B" w:rsidP="0015194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F(000)</w:t>
            </w:r>
          </w:p>
        </w:tc>
        <w:tc>
          <w:tcPr>
            <w:tcW w:w="2773" w:type="dxa"/>
            <w:tcBorders>
              <w:bottom w:val="single" w:sz="12" w:space="0" w:color="000000"/>
            </w:tcBorders>
            <w:noWrap/>
            <w:hideMark/>
          </w:tcPr>
          <w:p w14:paraId="35823981" w14:textId="77777777" w:rsidR="0015194B" w:rsidRPr="0015194B" w:rsidRDefault="0015194B" w:rsidP="0015194B">
            <w:pPr>
              <w:spacing w:after="160"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  <w:lang w:eastAsia="en-ZA"/>
              </w:rPr>
            </w:pPr>
            <w:r w:rsidRPr="0015194B">
              <w:rPr>
                <w:rFonts w:cstheme="minorHAnsi"/>
                <w:color w:val="000000" w:themeColor="text1"/>
                <w:sz w:val="18"/>
                <w:szCs w:val="18"/>
              </w:rPr>
              <w:t>412</w:t>
            </w:r>
          </w:p>
        </w:tc>
      </w:tr>
      <w:bookmarkEnd w:id="3"/>
    </w:tbl>
    <w:p w14:paraId="6745ECFF" w14:textId="77777777" w:rsidR="0015194B" w:rsidRPr="0015194B" w:rsidRDefault="0015194B" w:rsidP="0015194B">
      <w:pPr>
        <w:spacing w:line="240" w:lineRule="auto"/>
        <w:jc w:val="left"/>
        <w:rPr>
          <w:rFonts w:asciiTheme="minorHAnsi" w:eastAsiaTheme="minorHAnsi" w:hAnsiTheme="minorHAnsi" w:cstheme="minorBidi"/>
          <w:noProof w:val="0"/>
          <w:color w:val="auto"/>
          <w:sz w:val="22"/>
          <w:szCs w:val="22"/>
          <w:lang w:eastAsia="en-US"/>
        </w:rPr>
      </w:pPr>
    </w:p>
    <w:p w14:paraId="4A34C6F8" w14:textId="77777777" w:rsidR="0015194B" w:rsidRDefault="0015194B" w:rsidP="008B2A6C">
      <w:pPr>
        <w:pStyle w:val="MDPI31text"/>
        <w:spacing w:before="240" w:after="60"/>
        <w:ind w:left="2552" w:firstLine="0"/>
        <w:jc w:val="left"/>
        <w:outlineLvl w:val="0"/>
        <w:rPr>
          <w:b/>
        </w:rPr>
      </w:pPr>
    </w:p>
    <w:sectPr w:rsidR="0015194B" w:rsidSect="00C301F2">
      <w:headerReference w:type="even" r:id="rId11"/>
      <w:headerReference w:type="default" r:id="rId12"/>
      <w:headerReference w:type="first" r:id="rId13"/>
      <w:footerReference w:type="first" r:id="rId14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D20B6" w14:textId="77777777" w:rsidR="00980307" w:rsidRDefault="00980307">
      <w:pPr>
        <w:spacing w:line="240" w:lineRule="auto"/>
      </w:pPr>
      <w:r>
        <w:separator/>
      </w:r>
    </w:p>
  </w:endnote>
  <w:endnote w:type="continuationSeparator" w:id="0">
    <w:p w14:paraId="3B0A7BE2" w14:textId="77777777" w:rsidR="00980307" w:rsidRDefault="009803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Times_i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4A0F" w14:textId="77777777" w:rsidR="00593F54" w:rsidRDefault="00593F54" w:rsidP="00FE1916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14:paraId="04D9D8D3" w14:textId="77777777" w:rsidR="00593F54" w:rsidRPr="00372FCD" w:rsidRDefault="00593F54" w:rsidP="00C27C6D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3F5DBC">
      <w:rPr>
        <w:i/>
        <w:sz w:val="16"/>
        <w:szCs w:val="16"/>
      </w:rPr>
      <w:t>Molbank</w:t>
    </w:r>
    <w:r>
      <w:rPr>
        <w:i/>
        <w:sz w:val="16"/>
        <w:szCs w:val="16"/>
      </w:rPr>
      <w:t xml:space="preserve"> </w:t>
    </w:r>
    <w:r w:rsidRPr="001F3D66">
      <w:rPr>
        <w:b/>
        <w:bCs/>
        <w:iCs/>
        <w:sz w:val="16"/>
        <w:szCs w:val="16"/>
      </w:rPr>
      <w:t>2021</w:t>
    </w:r>
    <w:r w:rsidRPr="00C57D7C">
      <w:rPr>
        <w:bCs/>
        <w:iCs/>
        <w:sz w:val="16"/>
        <w:szCs w:val="16"/>
      </w:rPr>
      <w:t xml:space="preserve">, </w:t>
    </w:r>
    <w:r w:rsidRPr="001F3D66">
      <w:rPr>
        <w:bCs/>
        <w:i/>
        <w:iCs/>
        <w:sz w:val="16"/>
        <w:szCs w:val="16"/>
      </w:rPr>
      <w:t>2021</w:t>
    </w:r>
    <w:r w:rsidRPr="00C57D7C">
      <w:rPr>
        <w:bCs/>
        <w:iCs/>
        <w:sz w:val="16"/>
        <w:szCs w:val="16"/>
      </w:rPr>
      <w:t xml:space="preserve">, </w:t>
    </w:r>
    <w:r>
      <w:rPr>
        <w:bCs/>
        <w:iCs/>
        <w:sz w:val="16"/>
        <w:szCs w:val="16"/>
      </w:rPr>
      <w:t>x. https://doi.org/10.3390/xxxxx</w:t>
    </w:r>
    <w:r w:rsidRPr="00372FCD">
      <w:rPr>
        <w:sz w:val="16"/>
        <w:szCs w:val="16"/>
        <w:lang w:val="fr-CH"/>
      </w:rPr>
      <w:tab/>
      <w:t>www.mdpi.com/journal/</w:t>
    </w:r>
    <w:r w:rsidRPr="003F5DBC">
      <w:rPr>
        <w:sz w:val="16"/>
        <w:szCs w:val="16"/>
      </w:rPr>
      <w:t>molbank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6692A" w14:textId="77777777" w:rsidR="00980307" w:rsidRDefault="00980307">
      <w:pPr>
        <w:spacing w:line="240" w:lineRule="auto"/>
      </w:pPr>
      <w:r>
        <w:separator/>
      </w:r>
    </w:p>
  </w:footnote>
  <w:footnote w:type="continuationSeparator" w:id="0">
    <w:p w14:paraId="39C9C0B4" w14:textId="77777777" w:rsidR="00980307" w:rsidRDefault="009803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44FE2" w14:textId="77777777" w:rsidR="00593F54" w:rsidRDefault="00593F54" w:rsidP="001B25BA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A3D61" w14:textId="5B44AF69" w:rsidR="00593F54" w:rsidRDefault="00593F54" w:rsidP="00C27C6D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Molbank </w:t>
    </w:r>
    <w:r w:rsidRPr="00614917">
      <w:rPr>
        <w:b/>
        <w:sz w:val="16"/>
      </w:rPr>
      <w:t>2021</w:t>
    </w:r>
    <w:r w:rsidRPr="00C57D7C">
      <w:rPr>
        <w:sz w:val="16"/>
      </w:rPr>
      <w:t xml:space="preserve">, </w:t>
    </w:r>
    <w:r w:rsidRPr="00614917">
      <w:rPr>
        <w:i/>
        <w:sz w:val="16"/>
      </w:rPr>
      <w:t>2021</w:t>
    </w:r>
    <w:r>
      <w:rPr>
        <w:sz w:val="16"/>
      </w:rPr>
      <w:t>, x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</w:p>
  <w:p w14:paraId="3BC18F60" w14:textId="77777777" w:rsidR="00593F54" w:rsidRPr="006020A4" w:rsidRDefault="00593F54" w:rsidP="00FE1916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593F54" w:rsidRPr="00C27C6D" w14:paraId="71104634" w14:textId="77777777" w:rsidTr="00C27C6D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23A6E42B" w14:textId="77777777" w:rsidR="00593F54" w:rsidRPr="003675A8" w:rsidRDefault="00593F54" w:rsidP="00C27C6D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3675A8">
            <w:rPr>
              <w:rFonts w:eastAsia="DengXian"/>
              <w:b/>
              <w:bCs/>
            </w:rPr>
            <w:drawing>
              <wp:inline distT="0" distB="0" distL="0" distR="0" wp14:anchorId="31B308ED" wp14:editId="3C6A2DE3">
                <wp:extent cx="1652270" cy="433070"/>
                <wp:effectExtent l="0" t="0" r="0" b="0"/>
                <wp:docPr id="5" name="Picture 3" descr="C:\Users\home\AppData\Local\Temp\HZ$D.082.3355\Molbank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AppData\Local\Temp\HZ$D.082.3355\Molbank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227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548BFAAB" w14:textId="77777777" w:rsidR="00593F54" w:rsidRPr="003675A8" w:rsidRDefault="00593F54" w:rsidP="00C27C6D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191C630A" w14:textId="77777777" w:rsidR="00593F54" w:rsidRPr="003675A8" w:rsidRDefault="00593F54" w:rsidP="00C27C6D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 w:rsidRPr="003675A8">
            <w:rPr>
              <w:rFonts w:eastAsia="DengXian"/>
              <w:b/>
              <w:bCs/>
            </w:rPr>
            <w:drawing>
              <wp:inline distT="0" distB="0" distL="0" distR="0" wp14:anchorId="506F235F" wp14:editId="52ACDF68">
                <wp:extent cx="542290" cy="353695"/>
                <wp:effectExtent l="0" t="0" r="0" b="0"/>
                <wp:docPr id="6" name="Picture 6" descr="M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M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290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623559" w14:textId="77777777" w:rsidR="00593F54" w:rsidRPr="00057AED" w:rsidRDefault="00593F54" w:rsidP="00FE1916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F203C"/>
    <w:multiLevelType w:val="hybridMultilevel"/>
    <w:tmpl w:val="AC86FDFA"/>
    <w:lvl w:ilvl="0" w:tplc="47FAAA7A">
      <w:start w:val="1"/>
      <w:numFmt w:val="decimal"/>
      <w:lvlText w:val="%1."/>
      <w:lvlJc w:val="left"/>
      <w:pPr>
        <w:ind w:left="3479" w:hanging="360"/>
      </w:pPr>
      <w:rPr>
        <w:i w:val="0"/>
        <w:sz w:val="24"/>
        <w:szCs w:val="24"/>
      </w:rPr>
    </w:lvl>
    <w:lvl w:ilvl="1" w:tplc="2836F476">
      <w:start w:val="1"/>
      <w:numFmt w:val="upperLetter"/>
      <w:lvlText w:val="%2."/>
      <w:lvlJc w:val="left"/>
      <w:pPr>
        <w:ind w:left="2100" w:hanging="360"/>
      </w:pPr>
      <w:rPr>
        <w:rFonts w:cs="AdvTimes_it" w:hint="default"/>
        <w:b w:val="0"/>
        <w:i w:val="0"/>
      </w:rPr>
    </w:lvl>
    <w:lvl w:ilvl="2" w:tplc="1C09001B" w:tentative="1">
      <w:start w:val="1"/>
      <w:numFmt w:val="lowerRoman"/>
      <w:lvlText w:val="%3."/>
      <w:lvlJc w:val="right"/>
      <w:pPr>
        <w:ind w:left="2820" w:hanging="180"/>
      </w:pPr>
    </w:lvl>
    <w:lvl w:ilvl="3" w:tplc="1C09000F" w:tentative="1">
      <w:start w:val="1"/>
      <w:numFmt w:val="decimal"/>
      <w:lvlText w:val="%4."/>
      <w:lvlJc w:val="left"/>
      <w:pPr>
        <w:ind w:left="3540" w:hanging="360"/>
      </w:pPr>
    </w:lvl>
    <w:lvl w:ilvl="4" w:tplc="1C090019" w:tentative="1">
      <w:start w:val="1"/>
      <w:numFmt w:val="lowerLetter"/>
      <w:lvlText w:val="%5."/>
      <w:lvlJc w:val="left"/>
      <w:pPr>
        <w:ind w:left="4260" w:hanging="360"/>
      </w:pPr>
    </w:lvl>
    <w:lvl w:ilvl="5" w:tplc="1C09001B" w:tentative="1">
      <w:start w:val="1"/>
      <w:numFmt w:val="lowerRoman"/>
      <w:lvlText w:val="%6."/>
      <w:lvlJc w:val="right"/>
      <w:pPr>
        <w:ind w:left="4980" w:hanging="180"/>
      </w:pPr>
    </w:lvl>
    <w:lvl w:ilvl="6" w:tplc="1C09000F" w:tentative="1">
      <w:start w:val="1"/>
      <w:numFmt w:val="decimal"/>
      <w:lvlText w:val="%7."/>
      <w:lvlJc w:val="left"/>
      <w:pPr>
        <w:ind w:left="5700" w:hanging="360"/>
      </w:pPr>
    </w:lvl>
    <w:lvl w:ilvl="7" w:tplc="1C090019" w:tentative="1">
      <w:start w:val="1"/>
      <w:numFmt w:val="lowerLetter"/>
      <w:lvlText w:val="%8."/>
      <w:lvlJc w:val="left"/>
      <w:pPr>
        <w:ind w:left="6420" w:hanging="360"/>
      </w:pPr>
    </w:lvl>
    <w:lvl w:ilvl="8" w:tplc="1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8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2"/>
  </w:num>
  <w:num w:numId="8">
    <w:abstractNumId w:val="7"/>
  </w:num>
  <w:num w:numId="9">
    <w:abstractNumId w:val="2"/>
  </w:num>
  <w:num w:numId="10">
    <w:abstractNumId w:val="7"/>
  </w:num>
  <w:num w:numId="11">
    <w:abstractNumId w:val="2"/>
  </w:num>
  <w:num w:numId="12">
    <w:abstractNumId w:val="8"/>
  </w:num>
  <w:num w:numId="13">
    <w:abstractNumId w:val="7"/>
  </w:num>
  <w:num w:numId="14">
    <w:abstractNumId w:val="2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zMDc1MrcEsg0tzJR0lIJTi4sz8/NACoxrAWc+06osAAAA"/>
  </w:docVars>
  <w:rsids>
    <w:rsidRoot w:val="00071F87"/>
    <w:rsid w:val="000006B4"/>
    <w:rsid w:val="00057AED"/>
    <w:rsid w:val="00071F87"/>
    <w:rsid w:val="0007261A"/>
    <w:rsid w:val="000A1E43"/>
    <w:rsid w:val="000C2175"/>
    <w:rsid w:val="000C2ADB"/>
    <w:rsid w:val="000C53F4"/>
    <w:rsid w:val="00101AA0"/>
    <w:rsid w:val="00125423"/>
    <w:rsid w:val="00126D97"/>
    <w:rsid w:val="001325FF"/>
    <w:rsid w:val="00141111"/>
    <w:rsid w:val="0015194B"/>
    <w:rsid w:val="0016371F"/>
    <w:rsid w:val="0016563A"/>
    <w:rsid w:val="00181D89"/>
    <w:rsid w:val="0018492F"/>
    <w:rsid w:val="0018705F"/>
    <w:rsid w:val="001B25BA"/>
    <w:rsid w:val="001B2A90"/>
    <w:rsid w:val="001B3323"/>
    <w:rsid w:val="001D278C"/>
    <w:rsid w:val="001D5C82"/>
    <w:rsid w:val="001E2AEB"/>
    <w:rsid w:val="001E4D88"/>
    <w:rsid w:val="001F3D66"/>
    <w:rsid w:val="001F3EA0"/>
    <w:rsid w:val="001F5DC0"/>
    <w:rsid w:val="00207C46"/>
    <w:rsid w:val="002103F6"/>
    <w:rsid w:val="00214275"/>
    <w:rsid w:val="002150FB"/>
    <w:rsid w:val="00217638"/>
    <w:rsid w:val="002622EA"/>
    <w:rsid w:val="002624FA"/>
    <w:rsid w:val="0026443B"/>
    <w:rsid w:val="002812C0"/>
    <w:rsid w:val="0028437A"/>
    <w:rsid w:val="002875A9"/>
    <w:rsid w:val="002B3CFE"/>
    <w:rsid w:val="002D566C"/>
    <w:rsid w:val="002E08D8"/>
    <w:rsid w:val="002E6FEB"/>
    <w:rsid w:val="002F4EE4"/>
    <w:rsid w:val="003142CD"/>
    <w:rsid w:val="00317860"/>
    <w:rsid w:val="00325EE5"/>
    <w:rsid w:val="00326141"/>
    <w:rsid w:val="00327AA9"/>
    <w:rsid w:val="00341B58"/>
    <w:rsid w:val="00351A85"/>
    <w:rsid w:val="00361BA8"/>
    <w:rsid w:val="00362206"/>
    <w:rsid w:val="00364D94"/>
    <w:rsid w:val="003675A8"/>
    <w:rsid w:val="003718D6"/>
    <w:rsid w:val="00385702"/>
    <w:rsid w:val="00391495"/>
    <w:rsid w:val="00393E82"/>
    <w:rsid w:val="003A0CE9"/>
    <w:rsid w:val="003C27E2"/>
    <w:rsid w:val="003C68AD"/>
    <w:rsid w:val="003D52CD"/>
    <w:rsid w:val="00401D30"/>
    <w:rsid w:val="00405FFF"/>
    <w:rsid w:val="00411F72"/>
    <w:rsid w:val="00431EED"/>
    <w:rsid w:val="00463826"/>
    <w:rsid w:val="00463B3D"/>
    <w:rsid w:val="00475401"/>
    <w:rsid w:val="00484EEA"/>
    <w:rsid w:val="004A04A5"/>
    <w:rsid w:val="004B757B"/>
    <w:rsid w:val="004C08C5"/>
    <w:rsid w:val="004C0F12"/>
    <w:rsid w:val="004E6931"/>
    <w:rsid w:val="004F01C6"/>
    <w:rsid w:val="00504AFF"/>
    <w:rsid w:val="00505548"/>
    <w:rsid w:val="0051459F"/>
    <w:rsid w:val="0052014C"/>
    <w:rsid w:val="005228EF"/>
    <w:rsid w:val="005362B2"/>
    <w:rsid w:val="00546CF7"/>
    <w:rsid w:val="005634C0"/>
    <w:rsid w:val="0056454E"/>
    <w:rsid w:val="00593181"/>
    <w:rsid w:val="00593F54"/>
    <w:rsid w:val="005C480E"/>
    <w:rsid w:val="005D101E"/>
    <w:rsid w:val="005D365E"/>
    <w:rsid w:val="005D62A1"/>
    <w:rsid w:val="005D73DE"/>
    <w:rsid w:val="0061123E"/>
    <w:rsid w:val="00614917"/>
    <w:rsid w:val="00647D12"/>
    <w:rsid w:val="00661754"/>
    <w:rsid w:val="00663E3C"/>
    <w:rsid w:val="006718A4"/>
    <w:rsid w:val="006876BB"/>
    <w:rsid w:val="00692393"/>
    <w:rsid w:val="00696D6A"/>
    <w:rsid w:val="006A2B2C"/>
    <w:rsid w:val="006E4358"/>
    <w:rsid w:val="006F1123"/>
    <w:rsid w:val="006F4353"/>
    <w:rsid w:val="00705522"/>
    <w:rsid w:val="00705E8C"/>
    <w:rsid w:val="007346A2"/>
    <w:rsid w:val="00740836"/>
    <w:rsid w:val="00760920"/>
    <w:rsid w:val="00764B37"/>
    <w:rsid w:val="007739A1"/>
    <w:rsid w:val="00780C3E"/>
    <w:rsid w:val="00791470"/>
    <w:rsid w:val="00791B4A"/>
    <w:rsid w:val="007B32A1"/>
    <w:rsid w:val="007C7A30"/>
    <w:rsid w:val="007D066A"/>
    <w:rsid w:val="007D3E8A"/>
    <w:rsid w:val="007D7EB1"/>
    <w:rsid w:val="007F2049"/>
    <w:rsid w:val="00826248"/>
    <w:rsid w:val="00831194"/>
    <w:rsid w:val="00864092"/>
    <w:rsid w:val="00887877"/>
    <w:rsid w:val="008A6C8D"/>
    <w:rsid w:val="008B16D2"/>
    <w:rsid w:val="008B2A6C"/>
    <w:rsid w:val="008B484C"/>
    <w:rsid w:val="008C1908"/>
    <w:rsid w:val="008C692B"/>
    <w:rsid w:val="008D4EDB"/>
    <w:rsid w:val="008E2F37"/>
    <w:rsid w:val="008E5574"/>
    <w:rsid w:val="00907271"/>
    <w:rsid w:val="00910986"/>
    <w:rsid w:val="00925C28"/>
    <w:rsid w:val="00934D58"/>
    <w:rsid w:val="009358DD"/>
    <w:rsid w:val="009454E9"/>
    <w:rsid w:val="0094606B"/>
    <w:rsid w:val="00980307"/>
    <w:rsid w:val="00984B16"/>
    <w:rsid w:val="0099628D"/>
    <w:rsid w:val="009B0B3F"/>
    <w:rsid w:val="009B4F8A"/>
    <w:rsid w:val="009C4C04"/>
    <w:rsid w:val="009D4320"/>
    <w:rsid w:val="009D4F13"/>
    <w:rsid w:val="009F4CBD"/>
    <w:rsid w:val="009F70E6"/>
    <w:rsid w:val="00A2516F"/>
    <w:rsid w:val="00A41721"/>
    <w:rsid w:val="00A50DBD"/>
    <w:rsid w:val="00A54C3C"/>
    <w:rsid w:val="00A5629F"/>
    <w:rsid w:val="00A8768F"/>
    <w:rsid w:val="00AA2BF6"/>
    <w:rsid w:val="00AE41FB"/>
    <w:rsid w:val="00AF1B32"/>
    <w:rsid w:val="00AF2F21"/>
    <w:rsid w:val="00B01B09"/>
    <w:rsid w:val="00B21AFA"/>
    <w:rsid w:val="00B25BB9"/>
    <w:rsid w:val="00B51CE7"/>
    <w:rsid w:val="00B81C9D"/>
    <w:rsid w:val="00B86500"/>
    <w:rsid w:val="00B96053"/>
    <w:rsid w:val="00B965A9"/>
    <w:rsid w:val="00BA6D7F"/>
    <w:rsid w:val="00BD343B"/>
    <w:rsid w:val="00BE05DF"/>
    <w:rsid w:val="00C07794"/>
    <w:rsid w:val="00C27C6D"/>
    <w:rsid w:val="00C27EEC"/>
    <w:rsid w:val="00C301F2"/>
    <w:rsid w:val="00C31456"/>
    <w:rsid w:val="00C4337E"/>
    <w:rsid w:val="00C44A87"/>
    <w:rsid w:val="00C57D7C"/>
    <w:rsid w:val="00C648D3"/>
    <w:rsid w:val="00C70DAF"/>
    <w:rsid w:val="00C8100A"/>
    <w:rsid w:val="00C9285B"/>
    <w:rsid w:val="00C9534A"/>
    <w:rsid w:val="00CA26F9"/>
    <w:rsid w:val="00CA5F66"/>
    <w:rsid w:val="00D35F06"/>
    <w:rsid w:val="00D52E2D"/>
    <w:rsid w:val="00D62B49"/>
    <w:rsid w:val="00D726DD"/>
    <w:rsid w:val="00D90640"/>
    <w:rsid w:val="00D955AB"/>
    <w:rsid w:val="00DA6050"/>
    <w:rsid w:val="00DF267F"/>
    <w:rsid w:val="00DF4970"/>
    <w:rsid w:val="00E063DF"/>
    <w:rsid w:val="00E26CD6"/>
    <w:rsid w:val="00E41610"/>
    <w:rsid w:val="00E47DC6"/>
    <w:rsid w:val="00E51DC7"/>
    <w:rsid w:val="00E766C8"/>
    <w:rsid w:val="00E91C3D"/>
    <w:rsid w:val="00E946C3"/>
    <w:rsid w:val="00EA6DCD"/>
    <w:rsid w:val="00EC013F"/>
    <w:rsid w:val="00EC0C78"/>
    <w:rsid w:val="00ED281E"/>
    <w:rsid w:val="00EF56AD"/>
    <w:rsid w:val="00EF7E51"/>
    <w:rsid w:val="00F1133D"/>
    <w:rsid w:val="00F13023"/>
    <w:rsid w:val="00F42B07"/>
    <w:rsid w:val="00F55173"/>
    <w:rsid w:val="00F57568"/>
    <w:rsid w:val="00F62075"/>
    <w:rsid w:val="00F77272"/>
    <w:rsid w:val="00F77522"/>
    <w:rsid w:val="00F9711F"/>
    <w:rsid w:val="00FB7E06"/>
    <w:rsid w:val="00FC656B"/>
    <w:rsid w:val="00FE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07CD35B"/>
  <w15:chartTrackingRefBased/>
  <w15:docId w15:val="{508F2530-BA3E-4C55-9CE8-E6463E36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3EA0"/>
    <w:pPr>
      <w:spacing w:line="260" w:lineRule="atLeast"/>
      <w:jc w:val="both"/>
    </w:pPr>
    <w:rPr>
      <w:rFonts w:ascii="Palatino Linotype" w:hAnsi="Palatino Linotype"/>
      <w:noProof/>
      <w:color w:val="00000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01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51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1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1F3EA0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12title">
    <w:name w:val="MDPI_1.2_title"/>
    <w:next w:val="Normal"/>
    <w:qFormat/>
    <w:rsid w:val="001F3EA0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1F3EA0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1F3EA0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1F3EA0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1F3EA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paragraph" w:customStyle="1" w:styleId="MDPI18keywords">
    <w:name w:val="MDPI_1.8_keywords"/>
    <w:next w:val="Normal"/>
    <w:qFormat/>
    <w:rsid w:val="001F3EA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val="en-US" w:eastAsia="de-DE" w:bidi="en-US"/>
    </w:rPr>
  </w:style>
  <w:style w:type="paragraph" w:customStyle="1" w:styleId="MDPI19line">
    <w:name w:val="MDPI_1.9_line"/>
    <w:qFormat/>
    <w:rsid w:val="001F3EA0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9454E9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1F3EA0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F3E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1F3EA0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1F3EA0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1F3EA0"/>
    <w:pPr>
      <w:ind w:firstLine="0"/>
    </w:pPr>
  </w:style>
  <w:style w:type="paragraph" w:customStyle="1" w:styleId="MDPI31text">
    <w:name w:val="MDPI_3.1_text"/>
    <w:qFormat/>
    <w:rsid w:val="009F4CBD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3textspaceafter">
    <w:name w:val="MDPI_3.3_text_space_after"/>
    <w:qFormat/>
    <w:rsid w:val="001F3EA0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4textspacebefore">
    <w:name w:val="MDPI_3.4_text_space_before"/>
    <w:qFormat/>
    <w:rsid w:val="001F3EA0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1F3EA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1F3EA0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7itemize">
    <w:name w:val="MDPI_3.7_itemize"/>
    <w:qFormat/>
    <w:rsid w:val="001F3EA0"/>
    <w:pPr>
      <w:numPr>
        <w:numId w:val="1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8bullet">
    <w:name w:val="MDPI_3.8_bullet"/>
    <w:qFormat/>
    <w:rsid w:val="001F3EA0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9equation">
    <w:name w:val="MDPI_3.9_equation"/>
    <w:qFormat/>
    <w:rsid w:val="001F3EA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1F3EA0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41tablecaption">
    <w:name w:val="MDPI_4.1_table_caption"/>
    <w:qFormat/>
    <w:rsid w:val="001F3EA0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5D365E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1F3EA0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51figurecaption">
    <w:name w:val="MDPI_5.1_figure_caption"/>
    <w:qFormat/>
    <w:rsid w:val="001F3EA0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2figure">
    <w:name w:val="MDPI_5.2_figure"/>
    <w:qFormat/>
    <w:rsid w:val="001F3EA0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81theorem">
    <w:name w:val="MDPI_8.1_theorem"/>
    <w:qFormat/>
    <w:rsid w:val="001F3EA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82proof">
    <w:name w:val="MDPI_8.2_proof"/>
    <w:qFormat/>
    <w:rsid w:val="001F3EA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qFormat/>
    <w:rsid w:val="001F3EA0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1heading1">
    <w:name w:val="MDPI_2.1_heading1"/>
    <w:qFormat/>
    <w:rsid w:val="001F3EA0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val="en-US" w:eastAsia="de-DE" w:bidi="en-US"/>
    </w:rPr>
  </w:style>
  <w:style w:type="paragraph" w:customStyle="1" w:styleId="MDPI22heading2">
    <w:name w:val="MDPI_2.2_heading2"/>
    <w:qFormat/>
    <w:rsid w:val="001F3EA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val="en-US" w:eastAsia="de-DE" w:bidi="en-US"/>
    </w:rPr>
  </w:style>
  <w:style w:type="paragraph" w:customStyle="1" w:styleId="MDPI71References">
    <w:name w:val="MDPI_7.1_References"/>
    <w:qFormat/>
    <w:rsid w:val="00760920"/>
    <w:pPr>
      <w:numPr>
        <w:numId w:val="18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rsid w:val="001F3EA0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1F3EA0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C301F2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1F3EA0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1F3EA0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16371F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rsid w:val="001F3EA0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1F3EA0"/>
    <w:rPr>
      <w:rFonts w:ascii="Palatino Linotype" w:hAnsi="Palatino Linotype"/>
      <w:noProof/>
      <w:color w:val="000000"/>
      <w:szCs w:val="18"/>
    </w:rPr>
  </w:style>
  <w:style w:type="table" w:styleId="PlainTable4">
    <w:name w:val="Plain Table 4"/>
    <w:basedOn w:val="TableNormal"/>
    <w:uiPriority w:val="44"/>
    <w:rsid w:val="00C57D7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1F3EA0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  <w:lang w:val="en-US" w:eastAsia="zh-CN"/>
    </w:rPr>
  </w:style>
  <w:style w:type="paragraph" w:customStyle="1" w:styleId="MDPI62BackMatter">
    <w:name w:val="MDPI_6.2_BackMatter"/>
    <w:qFormat/>
    <w:rsid w:val="001F3EA0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en-US" w:bidi="en-US"/>
    </w:rPr>
  </w:style>
  <w:style w:type="paragraph" w:customStyle="1" w:styleId="MDPI63Notes">
    <w:name w:val="MDPI_6.3_Notes"/>
    <w:qFormat/>
    <w:rsid w:val="001F3EA0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val="en-US" w:eastAsia="en-US" w:bidi="en-US"/>
    </w:rPr>
  </w:style>
  <w:style w:type="paragraph" w:customStyle="1" w:styleId="MDPI15academiceditor">
    <w:name w:val="MDPI_1.5_academic_editor"/>
    <w:qFormat/>
    <w:rsid w:val="001F3EA0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1F3EA0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1F3EA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val="en-US" w:eastAsia="zh-CN" w:bidi="en-US"/>
    </w:rPr>
  </w:style>
  <w:style w:type="paragraph" w:customStyle="1" w:styleId="MDPI511onefigurecaption">
    <w:name w:val="MDPI_5.1.1_one_figure_caption"/>
    <w:qFormat/>
    <w:rsid w:val="001F3EA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eastAsia="zh-CN" w:bidi="en-US"/>
    </w:rPr>
  </w:style>
  <w:style w:type="paragraph" w:customStyle="1" w:styleId="MDPI72Copyright">
    <w:name w:val="MDPI_7.2_Copyright"/>
    <w:qFormat/>
    <w:rsid w:val="001F3EA0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1F3EA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val="en-US" w:eastAsia="de-CH"/>
    </w:rPr>
  </w:style>
  <w:style w:type="paragraph" w:customStyle="1" w:styleId="MDPIequationFram">
    <w:name w:val="MDPI_equationFram"/>
    <w:qFormat/>
    <w:rsid w:val="001F3EA0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footer">
    <w:name w:val="MDPI_footer"/>
    <w:qFormat/>
    <w:rsid w:val="001F3EA0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val="en-US" w:eastAsia="de-DE"/>
    </w:rPr>
  </w:style>
  <w:style w:type="paragraph" w:customStyle="1" w:styleId="MDPIfooterfirstpage">
    <w:name w:val="MDPI_footer_firstpage"/>
    <w:qFormat/>
    <w:rsid w:val="001F3EA0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val="en-US" w:eastAsia="de-DE"/>
    </w:rPr>
  </w:style>
  <w:style w:type="paragraph" w:customStyle="1" w:styleId="MDPIheader">
    <w:name w:val="MDPI_header"/>
    <w:qFormat/>
    <w:rsid w:val="001F3EA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val="en-US" w:eastAsia="de-DE"/>
    </w:rPr>
  </w:style>
  <w:style w:type="paragraph" w:customStyle="1" w:styleId="MDPIheadercitation">
    <w:name w:val="MDPI_header_citation"/>
    <w:rsid w:val="001F3EA0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headermdpilogo">
    <w:name w:val="MDPI_header_mdpi_logo"/>
    <w:qFormat/>
    <w:rsid w:val="001F3EA0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table" w:customStyle="1" w:styleId="MDPITable">
    <w:name w:val="MDPI_Table"/>
    <w:basedOn w:val="TableNormal"/>
    <w:uiPriority w:val="99"/>
    <w:rsid w:val="001F3EA0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1F3EA0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1F3EA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character" w:customStyle="1" w:styleId="apple-converted-space">
    <w:name w:val="apple-converted-space"/>
    <w:rsid w:val="001F3EA0"/>
  </w:style>
  <w:style w:type="paragraph" w:styleId="Bibliography">
    <w:name w:val="Bibliography"/>
    <w:basedOn w:val="Normal"/>
    <w:next w:val="Normal"/>
    <w:uiPriority w:val="37"/>
    <w:semiHidden/>
    <w:unhideWhenUsed/>
    <w:rsid w:val="001F3EA0"/>
  </w:style>
  <w:style w:type="paragraph" w:styleId="BodyText">
    <w:name w:val="Body Text"/>
    <w:link w:val="BodyTextChar"/>
    <w:rsid w:val="001F3EA0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val="en-US" w:eastAsia="de-DE"/>
    </w:rPr>
  </w:style>
  <w:style w:type="character" w:customStyle="1" w:styleId="BodyTextChar">
    <w:name w:val="Body Text Char"/>
    <w:link w:val="BodyText"/>
    <w:rsid w:val="001F3EA0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1F3EA0"/>
    <w:rPr>
      <w:sz w:val="21"/>
      <w:szCs w:val="21"/>
    </w:rPr>
  </w:style>
  <w:style w:type="paragraph" w:styleId="CommentText">
    <w:name w:val="annotation text"/>
    <w:basedOn w:val="Normal"/>
    <w:link w:val="CommentTextChar"/>
    <w:rsid w:val="001F3EA0"/>
  </w:style>
  <w:style w:type="character" w:customStyle="1" w:styleId="CommentTextChar">
    <w:name w:val="Comment Text Char"/>
    <w:link w:val="CommentText"/>
    <w:rsid w:val="001F3EA0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1F3EA0"/>
    <w:rPr>
      <w:b/>
      <w:bCs/>
    </w:rPr>
  </w:style>
  <w:style w:type="character" w:customStyle="1" w:styleId="CommentSubjectChar">
    <w:name w:val="Comment Subject Char"/>
    <w:link w:val="CommentSubject"/>
    <w:rsid w:val="001F3EA0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1F3EA0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1F3EA0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1F3EA0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1F3EA0"/>
    <w:rPr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F3EA0"/>
    <w:pPr>
      <w:spacing w:line="240" w:lineRule="auto"/>
    </w:pPr>
  </w:style>
  <w:style w:type="character" w:customStyle="1" w:styleId="FootnoteTextChar">
    <w:name w:val="Footnote Text Char"/>
    <w:link w:val="FootnoteText"/>
    <w:uiPriority w:val="99"/>
    <w:semiHidden/>
    <w:rsid w:val="001F3EA0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link w:val="NormalWebChar"/>
    <w:uiPriority w:val="99"/>
    <w:rsid w:val="001F3EA0"/>
    <w:rPr>
      <w:szCs w:val="24"/>
    </w:rPr>
  </w:style>
  <w:style w:type="paragraph" w:customStyle="1" w:styleId="MsoFootnoteText0">
    <w:name w:val="MsoFootnoteText"/>
    <w:basedOn w:val="NormalWeb"/>
    <w:qFormat/>
    <w:rsid w:val="001F3EA0"/>
    <w:rPr>
      <w:rFonts w:ascii="Times New Roman" w:hAnsi="Times New Roman"/>
    </w:rPr>
  </w:style>
  <w:style w:type="character" w:styleId="PageNumber">
    <w:name w:val="page number"/>
    <w:rsid w:val="001F3EA0"/>
  </w:style>
  <w:style w:type="character" w:styleId="PlaceholderText">
    <w:name w:val="Placeholder Text"/>
    <w:uiPriority w:val="99"/>
    <w:semiHidden/>
    <w:rsid w:val="001F3EA0"/>
    <w:rPr>
      <w:color w:val="808080"/>
    </w:rPr>
  </w:style>
  <w:style w:type="character" w:styleId="Emphasis">
    <w:name w:val="Emphasis"/>
    <w:uiPriority w:val="20"/>
    <w:qFormat/>
    <w:rsid w:val="00071F87"/>
    <w:rPr>
      <w:i/>
      <w:iCs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E766C8"/>
    <w:rPr>
      <w:rFonts w:ascii="Palatino Linotype" w:hAnsi="Palatino Linotype"/>
      <w:noProof/>
      <w:color w:val="000000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7739A1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noProof w:val="0"/>
      <w:color w:val="auto"/>
      <w:sz w:val="22"/>
      <w:szCs w:val="22"/>
      <w:lang w:val="en-ZA" w:eastAsia="en-US"/>
    </w:rPr>
  </w:style>
  <w:style w:type="table" w:customStyle="1" w:styleId="TableGrid1">
    <w:name w:val="Table Grid1"/>
    <w:basedOn w:val="TableNormal"/>
    <w:next w:val="TableGrid"/>
    <w:uiPriority w:val="39"/>
    <w:rsid w:val="00705E8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705E8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2014C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5173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194"/>
    <w:rPr>
      <w:rFonts w:asciiTheme="majorHAnsi" w:eastAsiaTheme="majorEastAsia" w:hAnsiTheme="majorHAnsi" w:cstheme="majorBidi"/>
      <w:noProof/>
      <w:color w:val="1F3763" w:themeColor="accent1" w:themeShade="7F"/>
      <w:sz w:val="24"/>
      <w:szCs w:val="24"/>
      <w:lang w:val="en-US" w:eastAsia="zh-CN"/>
    </w:rPr>
  </w:style>
  <w:style w:type="table" w:customStyle="1" w:styleId="TableGrid3">
    <w:name w:val="Table Grid3"/>
    <w:basedOn w:val="TableNormal"/>
    <w:next w:val="TableGrid"/>
    <w:uiPriority w:val="39"/>
    <w:rsid w:val="001519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0-0002-8113-3643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mambanda@ukzn.ac.za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mbanda\OneDrive\Desktop\Mambanda%20docs_2020\2_Research%20space_2020\0_%20Pt_students%20work\2_%20Papers%20in%20preparation\1_bisquinolylbenzyamine_draft\1_Submitted%20_%20Tuesd%202%20Feb\1_submitted\molbank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molbank-template</Template>
  <TotalTime>12</TotalTime>
  <Pages>8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Allen Mambanda</dc:creator>
  <cp:keywords/>
  <dc:description/>
  <cp:lastModifiedBy>Allen Mambanda</cp:lastModifiedBy>
  <cp:revision>4</cp:revision>
  <cp:lastPrinted>2021-03-19T18:47:00Z</cp:lastPrinted>
  <dcterms:created xsi:type="dcterms:W3CDTF">2021-03-19T19:01:00Z</dcterms:created>
  <dcterms:modified xsi:type="dcterms:W3CDTF">2021-03-22T15:24:00Z</dcterms:modified>
</cp:coreProperties>
</file>